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4033B" w14:textId="07114A0B" w:rsidR="00CD4C0A" w:rsidRDefault="00CD4C0A" w:rsidP="00CD4C0A">
      <w:pPr>
        <w:widowControl w:val="0"/>
        <w:suppressAutoHyphens w:val="0"/>
        <w:autoSpaceDE w:val="0"/>
        <w:autoSpaceDN w:val="0"/>
        <w:adjustRightInd w:val="0"/>
        <w:rPr>
          <w:rFonts w:ascii="Times" w:hAnsi="Times" w:cs="Times"/>
          <w:sz w:val="24"/>
          <w:szCs w:val="24"/>
          <w:lang w:eastAsia="fr-FR"/>
        </w:rPr>
      </w:pPr>
      <w:r>
        <w:rPr>
          <w:rFonts w:ascii="Times" w:hAnsi="Times" w:cs="Times"/>
          <w:noProof/>
          <w:sz w:val="24"/>
          <w:szCs w:val="24"/>
          <w:lang w:eastAsia="fr-FR"/>
        </w:rPr>
        <w:drawing>
          <wp:inline distT="0" distB="0" distL="0" distR="0" wp14:anchorId="497F412D" wp14:editId="570452E4">
            <wp:extent cx="1281976" cy="812800"/>
            <wp:effectExtent l="0" t="0" r="0" b="0"/>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15" cy="813269"/>
                    </a:xfrm>
                    <a:prstGeom prst="rect">
                      <a:avLst/>
                    </a:prstGeom>
                    <a:noFill/>
                    <a:ln>
                      <a:noFill/>
                    </a:ln>
                  </pic:spPr>
                </pic:pic>
              </a:graphicData>
            </a:graphic>
          </wp:inline>
        </w:drawing>
      </w:r>
    </w:p>
    <w:p w14:paraId="79CB6E7E" w14:textId="4958C4A1" w:rsidR="00CD4C0A" w:rsidRPr="003C4210" w:rsidRDefault="00CD4C0A" w:rsidP="009A4972">
      <w:pPr>
        <w:widowControl w:val="0"/>
        <w:suppressAutoHyphens w:val="0"/>
        <w:autoSpaceDE w:val="0"/>
        <w:autoSpaceDN w:val="0"/>
        <w:adjustRightInd w:val="0"/>
        <w:spacing w:after="240"/>
        <w:rPr>
          <w:rFonts w:ascii="Times" w:hAnsi="Times" w:cs="Times"/>
          <w:sz w:val="36"/>
          <w:szCs w:val="36"/>
          <w:lang w:eastAsia="fr-FR"/>
        </w:rPr>
      </w:pPr>
      <w:r w:rsidRPr="003C4210">
        <w:rPr>
          <w:rFonts w:ascii="Arial" w:hAnsi="Arial" w:cs="Arial"/>
          <w:b/>
          <w:bCs/>
          <w:sz w:val="36"/>
          <w:szCs w:val="36"/>
          <w:lang w:eastAsia="fr-FR"/>
        </w:rPr>
        <w:t xml:space="preserve">BULLETIN </w:t>
      </w:r>
      <w:r w:rsidR="00515417">
        <w:rPr>
          <w:rFonts w:ascii="Arial" w:hAnsi="Arial" w:cs="Arial"/>
          <w:b/>
          <w:bCs/>
          <w:sz w:val="36"/>
          <w:szCs w:val="36"/>
          <w:lang w:eastAsia="fr-FR"/>
        </w:rPr>
        <w:t>INDIVIDUEL D’</w:t>
      </w:r>
      <w:r w:rsidRPr="003C4210">
        <w:rPr>
          <w:rFonts w:ascii="Arial" w:hAnsi="Arial" w:cs="Arial"/>
          <w:b/>
          <w:bCs/>
          <w:sz w:val="36"/>
          <w:szCs w:val="36"/>
          <w:lang w:eastAsia="fr-FR"/>
        </w:rPr>
        <w:t>INSCRIPTION</w:t>
      </w:r>
    </w:p>
    <w:p w14:paraId="6D17137F" w14:textId="5580B8C5" w:rsidR="004E47C7" w:rsidRPr="004A5237" w:rsidRDefault="00CD4C0A" w:rsidP="004A5237">
      <w:pPr>
        <w:widowControl w:val="0"/>
        <w:suppressAutoHyphens w:val="0"/>
        <w:autoSpaceDE w:val="0"/>
        <w:autoSpaceDN w:val="0"/>
        <w:adjustRightInd w:val="0"/>
        <w:spacing w:after="240" w:line="240" w:lineRule="atLeast"/>
        <w:contextualSpacing/>
        <w:rPr>
          <w:sz w:val="24"/>
          <w:szCs w:val="24"/>
          <w:lang w:eastAsia="fr-FR"/>
        </w:rPr>
      </w:pPr>
      <w:r w:rsidRPr="004A5237">
        <w:rPr>
          <w:sz w:val="24"/>
          <w:szCs w:val="24"/>
          <w:lang w:eastAsia="fr-FR"/>
        </w:rPr>
        <w:t xml:space="preserve">Nom : </w:t>
      </w:r>
      <w:r w:rsidR="003C4210" w:rsidRPr="004A5237">
        <w:rPr>
          <w:sz w:val="24"/>
          <w:szCs w:val="24"/>
          <w:lang w:eastAsia="fr-FR"/>
        </w:rPr>
        <w:tab/>
      </w:r>
      <w:r w:rsidR="003C4210" w:rsidRPr="004A5237">
        <w:rPr>
          <w:sz w:val="24"/>
          <w:szCs w:val="24"/>
          <w:lang w:eastAsia="fr-FR"/>
        </w:rPr>
        <w:tab/>
      </w:r>
      <w:r w:rsidR="003C4210" w:rsidRPr="004A5237">
        <w:rPr>
          <w:sz w:val="24"/>
          <w:szCs w:val="24"/>
          <w:lang w:eastAsia="fr-FR"/>
        </w:rPr>
        <w:tab/>
      </w:r>
      <w:r w:rsidR="003C4210" w:rsidRPr="004A5237">
        <w:rPr>
          <w:sz w:val="24"/>
          <w:szCs w:val="24"/>
          <w:lang w:eastAsia="fr-FR"/>
        </w:rPr>
        <w:tab/>
      </w:r>
      <w:r w:rsidR="003C4210" w:rsidRPr="004A5237">
        <w:rPr>
          <w:sz w:val="24"/>
          <w:szCs w:val="24"/>
          <w:lang w:eastAsia="fr-FR"/>
        </w:rPr>
        <w:tab/>
      </w:r>
      <w:r w:rsidR="003C4210" w:rsidRPr="004A5237">
        <w:rPr>
          <w:sz w:val="24"/>
          <w:szCs w:val="24"/>
          <w:lang w:eastAsia="fr-FR"/>
        </w:rPr>
        <w:tab/>
      </w:r>
      <w:r w:rsidRPr="004A5237">
        <w:rPr>
          <w:sz w:val="24"/>
          <w:szCs w:val="24"/>
          <w:lang w:eastAsia="fr-FR"/>
        </w:rPr>
        <w:t xml:space="preserve">Prénom : </w:t>
      </w:r>
    </w:p>
    <w:p w14:paraId="15F4BF54" w14:textId="77777777" w:rsidR="004A5237" w:rsidRPr="004A5237" w:rsidRDefault="00CD4C0A" w:rsidP="004A5237">
      <w:pPr>
        <w:widowControl w:val="0"/>
        <w:suppressAutoHyphens w:val="0"/>
        <w:autoSpaceDE w:val="0"/>
        <w:autoSpaceDN w:val="0"/>
        <w:adjustRightInd w:val="0"/>
        <w:spacing w:after="240" w:line="240" w:lineRule="atLeast"/>
        <w:contextualSpacing/>
        <w:rPr>
          <w:sz w:val="24"/>
          <w:szCs w:val="24"/>
          <w:lang w:eastAsia="fr-FR"/>
        </w:rPr>
      </w:pPr>
      <w:r w:rsidRPr="004A5237">
        <w:rPr>
          <w:sz w:val="24"/>
          <w:szCs w:val="24"/>
          <w:lang w:eastAsia="fr-FR"/>
        </w:rPr>
        <w:t xml:space="preserve">Adresse : </w:t>
      </w:r>
      <w:r w:rsidR="003C4210" w:rsidRPr="004A5237">
        <w:rPr>
          <w:sz w:val="24"/>
          <w:szCs w:val="24"/>
          <w:lang w:eastAsia="fr-FR"/>
        </w:rPr>
        <w:t xml:space="preserve"> </w:t>
      </w:r>
      <w:r w:rsidR="003C4210" w:rsidRPr="004A5237">
        <w:rPr>
          <w:sz w:val="24"/>
          <w:szCs w:val="24"/>
          <w:lang w:eastAsia="fr-FR"/>
        </w:rPr>
        <w:tab/>
      </w:r>
      <w:r w:rsidR="003C4210" w:rsidRPr="004A5237">
        <w:rPr>
          <w:sz w:val="24"/>
          <w:szCs w:val="24"/>
          <w:lang w:eastAsia="fr-FR"/>
        </w:rPr>
        <w:tab/>
      </w:r>
      <w:r w:rsidR="003C4210" w:rsidRPr="004A5237">
        <w:rPr>
          <w:sz w:val="24"/>
          <w:szCs w:val="24"/>
          <w:lang w:eastAsia="fr-FR"/>
        </w:rPr>
        <w:tab/>
      </w:r>
      <w:r w:rsidR="003C4210" w:rsidRPr="004A5237">
        <w:rPr>
          <w:sz w:val="24"/>
          <w:szCs w:val="24"/>
          <w:lang w:eastAsia="fr-FR"/>
        </w:rPr>
        <w:tab/>
      </w:r>
      <w:r w:rsidR="003C4210" w:rsidRPr="004A5237">
        <w:rPr>
          <w:sz w:val="24"/>
          <w:szCs w:val="24"/>
          <w:lang w:eastAsia="fr-FR"/>
        </w:rPr>
        <w:tab/>
      </w:r>
      <w:r w:rsidRPr="004A5237">
        <w:rPr>
          <w:sz w:val="24"/>
          <w:szCs w:val="24"/>
          <w:lang w:eastAsia="fr-FR"/>
        </w:rPr>
        <w:t xml:space="preserve">Code Postal : </w:t>
      </w:r>
      <w:r w:rsidR="003C4210" w:rsidRPr="004A5237">
        <w:rPr>
          <w:sz w:val="24"/>
          <w:szCs w:val="24"/>
          <w:lang w:eastAsia="fr-FR"/>
        </w:rPr>
        <w:t xml:space="preserve"> </w:t>
      </w:r>
      <w:r w:rsidR="003C4210" w:rsidRPr="004A5237">
        <w:rPr>
          <w:sz w:val="24"/>
          <w:szCs w:val="24"/>
          <w:lang w:eastAsia="fr-FR"/>
        </w:rPr>
        <w:tab/>
      </w:r>
      <w:r w:rsidR="003C4210" w:rsidRPr="004A5237">
        <w:rPr>
          <w:sz w:val="24"/>
          <w:szCs w:val="24"/>
          <w:lang w:eastAsia="fr-FR"/>
        </w:rPr>
        <w:tab/>
      </w:r>
      <w:r w:rsidRPr="004A5237">
        <w:rPr>
          <w:sz w:val="24"/>
          <w:szCs w:val="24"/>
          <w:lang w:eastAsia="fr-FR"/>
        </w:rPr>
        <w:t xml:space="preserve">Ville : </w:t>
      </w:r>
      <w:r w:rsidR="004A5237" w:rsidRPr="004A5237">
        <w:rPr>
          <w:sz w:val="24"/>
          <w:szCs w:val="24"/>
          <w:lang w:eastAsia="fr-FR"/>
        </w:rPr>
        <w:t xml:space="preserve">    </w:t>
      </w:r>
      <w:r w:rsidR="004A5237" w:rsidRPr="004A5237">
        <w:rPr>
          <w:sz w:val="24"/>
          <w:szCs w:val="24"/>
          <w:lang w:eastAsia="fr-FR"/>
        </w:rPr>
        <w:tab/>
      </w:r>
    </w:p>
    <w:p w14:paraId="2452FAEF" w14:textId="29E1A0DC" w:rsidR="004E47C7" w:rsidRPr="004A5237" w:rsidRDefault="00CD4C0A" w:rsidP="004A5237">
      <w:pPr>
        <w:widowControl w:val="0"/>
        <w:suppressAutoHyphens w:val="0"/>
        <w:autoSpaceDE w:val="0"/>
        <w:autoSpaceDN w:val="0"/>
        <w:adjustRightInd w:val="0"/>
        <w:spacing w:after="240" w:line="240" w:lineRule="atLeast"/>
        <w:contextualSpacing/>
        <w:rPr>
          <w:sz w:val="24"/>
          <w:szCs w:val="24"/>
          <w:lang w:eastAsia="fr-FR"/>
        </w:rPr>
      </w:pPr>
      <w:r w:rsidRPr="004A5237">
        <w:rPr>
          <w:sz w:val="24"/>
          <w:szCs w:val="24"/>
          <w:lang w:eastAsia="fr-FR"/>
        </w:rPr>
        <w:t xml:space="preserve">Date naissance: </w:t>
      </w:r>
      <w:r w:rsidR="003C4210" w:rsidRPr="004A5237">
        <w:rPr>
          <w:sz w:val="24"/>
          <w:szCs w:val="24"/>
          <w:lang w:eastAsia="fr-FR"/>
        </w:rPr>
        <w:tab/>
      </w:r>
      <w:r w:rsidR="003C4210" w:rsidRPr="004A5237">
        <w:rPr>
          <w:sz w:val="24"/>
          <w:szCs w:val="24"/>
          <w:lang w:eastAsia="fr-FR"/>
        </w:rPr>
        <w:tab/>
      </w:r>
      <w:r w:rsidR="003C4210" w:rsidRPr="004A5237">
        <w:rPr>
          <w:sz w:val="24"/>
          <w:szCs w:val="24"/>
          <w:lang w:eastAsia="fr-FR"/>
        </w:rPr>
        <w:tab/>
      </w:r>
      <w:r w:rsidR="003C4210" w:rsidRPr="004A5237">
        <w:rPr>
          <w:sz w:val="24"/>
          <w:szCs w:val="24"/>
          <w:lang w:eastAsia="fr-FR"/>
        </w:rPr>
        <w:tab/>
      </w:r>
      <w:r w:rsidRPr="004A5237">
        <w:rPr>
          <w:sz w:val="24"/>
          <w:szCs w:val="24"/>
          <w:lang w:eastAsia="fr-FR"/>
        </w:rPr>
        <w:t xml:space="preserve">Téléphone : </w:t>
      </w:r>
      <w:r w:rsidR="00E369D8">
        <w:rPr>
          <w:sz w:val="24"/>
          <w:szCs w:val="24"/>
          <w:lang w:eastAsia="fr-FR"/>
        </w:rPr>
        <w:t xml:space="preserve">      </w:t>
      </w:r>
      <w:r w:rsidR="00E369D8">
        <w:rPr>
          <w:sz w:val="24"/>
          <w:szCs w:val="24"/>
          <w:lang w:eastAsia="fr-FR"/>
        </w:rPr>
        <w:tab/>
      </w:r>
      <w:r w:rsidRPr="004A5237">
        <w:rPr>
          <w:sz w:val="24"/>
          <w:szCs w:val="24"/>
          <w:lang w:eastAsia="fr-FR"/>
        </w:rPr>
        <w:t xml:space="preserve">Portable : </w:t>
      </w:r>
    </w:p>
    <w:p w14:paraId="0C5AD043" w14:textId="235CBE56" w:rsidR="00CD4C0A" w:rsidRPr="004A5237" w:rsidRDefault="00CD4C0A" w:rsidP="004A5237">
      <w:pPr>
        <w:widowControl w:val="0"/>
        <w:suppressAutoHyphens w:val="0"/>
        <w:autoSpaceDE w:val="0"/>
        <w:autoSpaceDN w:val="0"/>
        <w:adjustRightInd w:val="0"/>
        <w:spacing w:after="240" w:line="240" w:lineRule="atLeast"/>
        <w:contextualSpacing/>
        <w:rPr>
          <w:sz w:val="24"/>
          <w:szCs w:val="24"/>
          <w:lang w:eastAsia="fr-FR"/>
        </w:rPr>
      </w:pPr>
      <w:r w:rsidRPr="004A5237">
        <w:rPr>
          <w:sz w:val="24"/>
          <w:szCs w:val="24"/>
          <w:lang w:eastAsia="fr-FR"/>
        </w:rPr>
        <w:t xml:space="preserve">Courriel : </w:t>
      </w:r>
    </w:p>
    <w:p w14:paraId="12F450D1" w14:textId="7AB1F829" w:rsidR="00CD4C0A" w:rsidRPr="003C4210" w:rsidRDefault="004E47C7" w:rsidP="00CD4C0A">
      <w:pPr>
        <w:widowControl w:val="0"/>
        <w:suppressAutoHyphens w:val="0"/>
        <w:autoSpaceDE w:val="0"/>
        <w:autoSpaceDN w:val="0"/>
        <w:adjustRightInd w:val="0"/>
        <w:spacing w:after="240"/>
        <w:rPr>
          <w:sz w:val="24"/>
          <w:szCs w:val="24"/>
          <w:lang w:eastAsia="fr-FR"/>
        </w:rPr>
      </w:pPr>
      <w:r w:rsidRPr="003C4210">
        <w:rPr>
          <w:sz w:val="24"/>
          <w:szCs w:val="24"/>
          <w:lang w:eastAsia="fr-FR"/>
        </w:rPr>
        <w:t>A</w:t>
      </w:r>
      <w:r w:rsidR="00CD4C0A" w:rsidRPr="003C4210">
        <w:rPr>
          <w:sz w:val="24"/>
          <w:szCs w:val="24"/>
          <w:lang w:eastAsia="fr-FR"/>
        </w:rPr>
        <w:t>dhère à l’association Foyer</w:t>
      </w:r>
      <w:r w:rsidR="00D92EF2">
        <w:rPr>
          <w:sz w:val="24"/>
          <w:szCs w:val="24"/>
          <w:lang w:eastAsia="fr-FR"/>
        </w:rPr>
        <w:t xml:space="preserve"> Rural I2A pour la période 20</w:t>
      </w:r>
      <w:r w:rsidR="00117DEE">
        <w:rPr>
          <w:sz w:val="24"/>
          <w:szCs w:val="24"/>
          <w:lang w:eastAsia="fr-FR"/>
        </w:rPr>
        <w:t>19</w:t>
      </w:r>
      <w:r w:rsidR="00D92EF2">
        <w:rPr>
          <w:sz w:val="24"/>
          <w:szCs w:val="24"/>
          <w:lang w:eastAsia="fr-FR"/>
        </w:rPr>
        <w:t xml:space="preserve"> – 20</w:t>
      </w:r>
      <w:r w:rsidR="00117DEE">
        <w:rPr>
          <w:sz w:val="24"/>
          <w:szCs w:val="24"/>
          <w:lang w:eastAsia="fr-FR"/>
        </w:rPr>
        <w:t>20</w:t>
      </w:r>
      <w:r w:rsidRPr="003C4210">
        <w:rPr>
          <w:sz w:val="24"/>
          <w:szCs w:val="24"/>
          <w:lang w:eastAsia="fr-FR"/>
        </w:rPr>
        <w:t xml:space="preserve">. </w:t>
      </w:r>
      <w:r w:rsidR="00CD4C0A" w:rsidRPr="003C4210">
        <w:rPr>
          <w:sz w:val="24"/>
          <w:szCs w:val="24"/>
          <w:lang w:eastAsia="fr-FR"/>
        </w:rPr>
        <w:t>Cette adhésion implique le respect des statuts et du règlement intérieur.</w:t>
      </w:r>
    </w:p>
    <w:tbl>
      <w:tblPr>
        <w:tblStyle w:val="Grilledutableau"/>
        <w:tblW w:w="0" w:type="auto"/>
        <w:tblLook w:val="04A0" w:firstRow="1" w:lastRow="0" w:firstColumn="1" w:lastColumn="0" w:noHBand="0" w:noVBand="1"/>
      </w:tblPr>
      <w:tblGrid>
        <w:gridCol w:w="6345"/>
        <w:gridCol w:w="2127"/>
      </w:tblGrid>
      <w:tr w:rsidR="004E47C7" w14:paraId="0247DBB6" w14:textId="77777777" w:rsidTr="003C4210">
        <w:trPr>
          <w:trHeight w:val="393"/>
        </w:trPr>
        <w:tc>
          <w:tcPr>
            <w:tcW w:w="6345" w:type="dxa"/>
          </w:tcPr>
          <w:p w14:paraId="163FC498" w14:textId="49E226F9" w:rsidR="004E47C7" w:rsidRPr="004A5237" w:rsidRDefault="009A4972" w:rsidP="00CD4C0A">
            <w:pPr>
              <w:widowControl w:val="0"/>
              <w:suppressAutoHyphens w:val="0"/>
              <w:autoSpaceDE w:val="0"/>
              <w:autoSpaceDN w:val="0"/>
              <w:adjustRightInd w:val="0"/>
              <w:spacing w:after="240"/>
              <w:rPr>
                <w:b/>
                <w:sz w:val="24"/>
                <w:szCs w:val="24"/>
                <w:lang w:eastAsia="fr-FR"/>
              </w:rPr>
            </w:pPr>
            <w:r w:rsidRPr="004A5237">
              <w:rPr>
                <w:sz w:val="24"/>
                <w:szCs w:val="24"/>
                <w:lang w:eastAsia="fr-FR"/>
              </w:rPr>
              <w:t xml:space="preserve">                  </w:t>
            </w:r>
            <w:r w:rsidR="003C4210" w:rsidRPr="004A5237">
              <w:rPr>
                <w:sz w:val="24"/>
                <w:szCs w:val="24"/>
                <w:lang w:eastAsia="fr-FR"/>
              </w:rPr>
              <w:t xml:space="preserve">          </w:t>
            </w:r>
            <w:r w:rsidRPr="004A5237">
              <w:rPr>
                <w:sz w:val="24"/>
                <w:szCs w:val="24"/>
                <w:lang w:eastAsia="fr-FR"/>
              </w:rPr>
              <w:t xml:space="preserve">   </w:t>
            </w:r>
            <w:r w:rsidR="004E47C7" w:rsidRPr="004A5237">
              <w:rPr>
                <w:b/>
                <w:sz w:val="24"/>
                <w:szCs w:val="24"/>
                <w:lang w:eastAsia="fr-FR"/>
              </w:rPr>
              <w:t>Activité(s)</w:t>
            </w:r>
          </w:p>
        </w:tc>
        <w:tc>
          <w:tcPr>
            <w:tcW w:w="2127" w:type="dxa"/>
          </w:tcPr>
          <w:p w14:paraId="2765AA6D" w14:textId="0283A60D" w:rsidR="004E47C7" w:rsidRPr="004A5237" w:rsidRDefault="009A4972" w:rsidP="00CD4C0A">
            <w:pPr>
              <w:widowControl w:val="0"/>
              <w:suppressAutoHyphens w:val="0"/>
              <w:autoSpaceDE w:val="0"/>
              <w:autoSpaceDN w:val="0"/>
              <w:adjustRightInd w:val="0"/>
              <w:spacing w:after="240"/>
              <w:rPr>
                <w:b/>
                <w:sz w:val="24"/>
                <w:szCs w:val="24"/>
                <w:lang w:eastAsia="fr-FR"/>
              </w:rPr>
            </w:pPr>
            <w:r w:rsidRPr="004A5237">
              <w:rPr>
                <w:sz w:val="24"/>
                <w:szCs w:val="24"/>
                <w:lang w:eastAsia="fr-FR"/>
              </w:rPr>
              <w:t xml:space="preserve">    </w:t>
            </w:r>
            <w:r w:rsidR="004E47C7" w:rsidRPr="004A5237">
              <w:rPr>
                <w:b/>
                <w:sz w:val="24"/>
                <w:szCs w:val="24"/>
                <w:lang w:eastAsia="fr-FR"/>
              </w:rPr>
              <w:t>Montant (€)</w:t>
            </w:r>
          </w:p>
        </w:tc>
      </w:tr>
      <w:tr w:rsidR="004E47C7" w14:paraId="1911AEFE" w14:textId="77777777" w:rsidTr="003C4210">
        <w:trPr>
          <w:trHeight w:val="405"/>
        </w:trPr>
        <w:tc>
          <w:tcPr>
            <w:tcW w:w="6345" w:type="dxa"/>
          </w:tcPr>
          <w:p w14:paraId="19C48CDE" w14:textId="55B8D5F3" w:rsidR="004E47C7" w:rsidRPr="005E657D" w:rsidRDefault="00117DEE" w:rsidP="00117DEE">
            <w:pPr>
              <w:widowControl w:val="0"/>
              <w:suppressAutoHyphens w:val="0"/>
              <w:autoSpaceDE w:val="0"/>
              <w:autoSpaceDN w:val="0"/>
              <w:adjustRightInd w:val="0"/>
              <w:spacing w:after="240"/>
              <w:rPr>
                <w:color w:val="000000" w:themeColor="text1"/>
                <w:lang w:eastAsia="fr-FR"/>
              </w:rPr>
            </w:pPr>
            <w:r w:rsidRPr="005E657D">
              <w:rPr>
                <w:rFonts w:ascii="Arial" w:hAnsi="Arial" w:cs="Arial"/>
                <w:bCs/>
                <w:color w:val="000000" w:themeColor="text1"/>
              </w:rPr>
              <w:t xml:space="preserve"> Yoga Adultes THEVENET Véronique</w:t>
            </w:r>
          </w:p>
        </w:tc>
        <w:tc>
          <w:tcPr>
            <w:tcW w:w="2127" w:type="dxa"/>
          </w:tcPr>
          <w:p w14:paraId="245CD986" w14:textId="299FEABA" w:rsidR="004E47C7" w:rsidRPr="005E657D" w:rsidRDefault="00117DEE" w:rsidP="00FF1921">
            <w:pPr>
              <w:widowControl w:val="0"/>
              <w:suppressAutoHyphens w:val="0"/>
              <w:autoSpaceDE w:val="0"/>
              <w:autoSpaceDN w:val="0"/>
              <w:adjustRightInd w:val="0"/>
              <w:spacing w:after="240"/>
              <w:jc w:val="center"/>
              <w:rPr>
                <w:color w:val="000000" w:themeColor="text1"/>
                <w:sz w:val="24"/>
                <w:szCs w:val="24"/>
                <w:lang w:eastAsia="fr-FR"/>
              </w:rPr>
            </w:pPr>
            <w:r w:rsidRPr="005E657D">
              <w:rPr>
                <w:rFonts w:ascii="Arial" w:hAnsi="Arial" w:cs="Arial"/>
                <w:b/>
                <w:bCs/>
                <w:color w:val="000000" w:themeColor="text1"/>
              </w:rPr>
              <w:t>   260 €</w:t>
            </w:r>
          </w:p>
        </w:tc>
      </w:tr>
      <w:tr w:rsidR="004E47C7" w14:paraId="0F371DA5" w14:textId="77777777" w:rsidTr="00117DEE">
        <w:trPr>
          <w:trHeight w:val="393"/>
        </w:trPr>
        <w:tc>
          <w:tcPr>
            <w:tcW w:w="6345" w:type="dxa"/>
          </w:tcPr>
          <w:p w14:paraId="5672FA6C" w14:textId="632B3BCC" w:rsidR="004E47C7" w:rsidRPr="005E657D" w:rsidRDefault="00117DEE" w:rsidP="00117DEE">
            <w:pPr>
              <w:widowControl w:val="0"/>
              <w:suppressAutoHyphens w:val="0"/>
              <w:autoSpaceDE w:val="0"/>
              <w:autoSpaceDN w:val="0"/>
              <w:adjustRightInd w:val="0"/>
              <w:spacing w:after="240"/>
              <w:rPr>
                <w:color w:val="000000" w:themeColor="text1"/>
                <w:lang w:eastAsia="fr-FR"/>
              </w:rPr>
            </w:pPr>
            <w:r w:rsidRPr="005E657D">
              <w:rPr>
                <w:rFonts w:ascii="Arial" w:hAnsi="Arial" w:cs="Arial"/>
                <w:bCs/>
                <w:color w:val="000000" w:themeColor="text1"/>
              </w:rPr>
              <w:t>Yoga enfants  THEVENET Véronique</w:t>
            </w:r>
          </w:p>
        </w:tc>
        <w:tc>
          <w:tcPr>
            <w:tcW w:w="2127" w:type="dxa"/>
          </w:tcPr>
          <w:p w14:paraId="3DD131EA" w14:textId="4CD6543E" w:rsidR="004E47C7" w:rsidRPr="005E657D" w:rsidRDefault="00117DEE" w:rsidP="00CD4C0A">
            <w:pPr>
              <w:widowControl w:val="0"/>
              <w:suppressAutoHyphens w:val="0"/>
              <w:autoSpaceDE w:val="0"/>
              <w:autoSpaceDN w:val="0"/>
              <w:adjustRightInd w:val="0"/>
              <w:spacing w:after="240"/>
              <w:rPr>
                <w:rFonts w:ascii="Arial" w:hAnsi="Arial" w:cs="Arial"/>
                <w:b/>
                <w:bCs/>
                <w:color w:val="000000" w:themeColor="text1"/>
              </w:rPr>
            </w:pPr>
            <w:r w:rsidRPr="005E657D">
              <w:rPr>
                <w:rFonts w:ascii="Arial" w:hAnsi="Arial" w:cs="Arial"/>
                <w:b/>
                <w:bCs/>
                <w:color w:val="000000" w:themeColor="text1"/>
              </w:rPr>
              <w:t xml:space="preserve">              125 €</w:t>
            </w:r>
          </w:p>
          <w:p w14:paraId="13FDEB43" w14:textId="28FE4607" w:rsidR="00117DEE" w:rsidRPr="005E657D" w:rsidRDefault="00117DEE" w:rsidP="00CD4C0A">
            <w:pPr>
              <w:widowControl w:val="0"/>
              <w:suppressAutoHyphens w:val="0"/>
              <w:autoSpaceDE w:val="0"/>
              <w:autoSpaceDN w:val="0"/>
              <w:adjustRightInd w:val="0"/>
              <w:spacing w:after="240"/>
              <w:rPr>
                <w:color w:val="000000" w:themeColor="text1"/>
                <w:sz w:val="24"/>
                <w:szCs w:val="24"/>
                <w:lang w:eastAsia="fr-FR"/>
              </w:rPr>
            </w:pPr>
          </w:p>
        </w:tc>
      </w:tr>
      <w:tr w:rsidR="00117DEE" w14:paraId="5EA0DBD8" w14:textId="77777777" w:rsidTr="00117DEE">
        <w:trPr>
          <w:trHeight w:val="393"/>
        </w:trPr>
        <w:tc>
          <w:tcPr>
            <w:tcW w:w="6345" w:type="dxa"/>
          </w:tcPr>
          <w:p w14:paraId="24D4B52E" w14:textId="2F854036" w:rsidR="00117DEE" w:rsidRPr="005E657D" w:rsidRDefault="00117DEE" w:rsidP="00117DEE">
            <w:pPr>
              <w:widowControl w:val="0"/>
              <w:suppressAutoHyphens w:val="0"/>
              <w:autoSpaceDE w:val="0"/>
              <w:autoSpaceDN w:val="0"/>
              <w:adjustRightInd w:val="0"/>
              <w:spacing w:after="240"/>
              <w:rPr>
                <w:rFonts w:ascii="Arial" w:hAnsi="Arial" w:cs="Arial"/>
                <w:bCs/>
                <w:color w:val="000000" w:themeColor="text1"/>
              </w:rPr>
            </w:pPr>
            <w:r w:rsidRPr="005E657D">
              <w:rPr>
                <w:rFonts w:ascii="Arial" w:hAnsi="Arial" w:cs="Arial"/>
                <w:bCs/>
                <w:color w:val="000000" w:themeColor="text1"/>
              </w:rPr>
              <w:t>Yoga Adultes RIERA  Olga</w:t>
            </w:r>
          </w:p>
        </w:tc>
        <w:tc>
          <w:tcPr>
            <w:tcW w:w="2127" w:type="dxa"/>
          </w:tcPr>
          <w:p w14:paraId="0F377C1B" w14:textId="787F7E02" w:rsidR="00117DEE" w:rsidRPr="005E657D" w:rsidRDefault="00117DEE" w:rsidP="00CD4C0A">
            <w:pPr>
              <w:widowControl w:val="0"/>
              <w:suppressAutoHyphens w:val="0"/>
              <w:autoSpaceDE w:val="0"/>
              <w:autoSpaceDN w:val="0"/>
              <w:adjustRightInd w:val="0"/>
              <w:spacing w:after="240"/>
              <w:rPr>
                <w:rFonts w:ascii="Arial" w:hAnsi="Arial" w:cs="Arial"/>
                <w:b/>
                <w:bCs/>
                <w:color w:val="000000" w:themeColor="text1"/>
              </w:rPr>
            </w:pPr>
            <w:r w:rsidRPr="005E657D">
              <w:rPr>
                <w:rFonts w:ascii="Arial" w:hAnsi="Arial" w:cs="Arial"/>
                <w:b/>
                <w:bCs/>
                <w:color w:val="000000" w:themeColor="text1"/>
              </w:rPr>
              <w:t xml:space="preserve">              260 €     </w:t>
            </w:r>
          </w:p>
        </w:tc>
      </w:tr>
      <w:tr w:rsidR="004E47C7" w14:paraId="614E85E9" w14:textId="77777777" w:rsidTr="003C4210">
        <w:trPr>
          <w:trHeight w:val="337"/>
        </w:trPr>
        <w:tc>
          <w:tcPr>
            <w:tcW w:w="6345" w:type="dxa"/>
          </w:tcPr>
          <w:p w14:paraId="5078EE2D" w14:textId="5D051C07" w:rsidR="004E47C7" w:rsidRPr="00117DEE" w:rsidRDefault="004E47C7" w:rsidP="00CD4C0A">
            <w:pPr>
              <w:widowControl w:val="0"/>
              <w:suppressAutoHyphens w:val="0"/>
              <w:autoSpaceDE w:val="0"/>
              <w:autoSpaceDN w:val="0"/>
              <w:adjustRightInd w:val="0"/>
              <w:spacing w:after="240"/>
              <w:rPr>
                <w:sz w:val="22"/>
                <w:szCs w:val="22"/>
                <w:lang w:eastAsia="fr-FR"/>
              </w:rPr>
            </w:pPr>
          </w:p>
        </w:tc>
        <w:tc>
          <w:tcPr>
            <w:tcW w:w="2127" w:type="dxa"/>
          </w:tcPr>
          <w:p w14:paraId="4A5606C5" w14:textId="4E11FE8C" w:rsidR="004E47C7" w:rsidRPr="004A5237" w:rsidRDefault="004E47C7" w:rsidP="00CD4C0A">
            <w:pPr>
              <w:widowControl w:val="0"/>
              <w:suppressAutoHyphens w:val="0"/>
              <w:autoSpaceDE w:val="0"/>
              <w:autoSpaceDN w:val="0"/>
              <w:adjustRightInd w:val="0"/>
              <w:spacing w:after="240"/>
              <w:rPr>
                <w:sz w:val="24"/>
                <w:szCs w:val="24"/>
                <w:lang w:eastAsia="fr-FR"/>
              </w:rPr>
            </w:pPr>
          </w:p>
        </w:tc>
      </w:tr>
      <w:tr w:rsidR="004E47C7" w14:paraId="425047F5" w14:textId="77777777" w:rsidTr="00E369D8">
        <w:trPr>
          <w:trHeight w:val="564"/>
        </w:trPr>
        <w:tc>
          <w:tcPr>
            <w:tcW w:w="6345" w:type="dxa"/>
          </w:tcPr>
          <w:p w14:paraId="368677B5" w14:textId="4336D30E" w:rsidR="004E47C7" w:rsidRPr="004A5237" w:rsidRDefault="009A4972" w:rsidP="00CD4C0A">
            <w:pPr>
              <w:widowControl w:val="0"/>
              <w:suppressAutoHyphens w:val="0"/>
              <w:autoSpaceDE w:val="0"/>
              <w:autoSpaceDN w:val="0"/>
              <w:adjustRightInd w:val="0"/>
              <w:spacing w:after="240"/>
              <w:rPr>
                <w:sz w:val="24"/>
                <w:szCs w:val="24"/>
                <w:lang w:eastAsia="fr-FR"/>
              </w:rPr>
            </w:pPr>
            <w:r w:rsidRPr="004A5237">
              <w:rPr>
                <w:sz w:val="24"/>
                <w:szCs w:val="24"/>
                <w:lang w:eastAsia="fr-FR"/>
              </w:rPr>
              <w:t xml:space="preserve">                                   </w:t>
            </w:r>
            <w:r w:rsidR="003C4210" w:rsidRPr="004A5237">
              <w:rPr>
                <w:sz w:val="24"/>
                <w:szCs w:val="24"/>
                <w:lang w:eastAsia="fr-FR"/>
              </w:rPr>
              <w:t xml:space="preserve">                                            </w:t>
            </w:r>
            <w:r w:rsidRPr="004A5237">
              <w:rPr>
                <w:sz w:val="24"/>
                <w:szCs w:val="24"/>
                <w:lang w:eastAsia="fr-FR"/>
              </w:rPr>
              <w:t xml:space="preserve"> </w:t>
            </w:r>
            <w:r w:rsidR="003C4210" w:rsidRPr="004A5237">
              <w:rPr>
                <w:sz w:val="24"/>
                <w:szCs w:val="24"/>
                <w:lang w:eastAsia="fr-FR"/>
              </w:rPr>
              <w:t xml:space="preserve">  </w:t>
            </w:r>
            <w:r w:rsidRPr="004A5237">
              <w:rPr>
                <w:sz w:val="24"/>
                <w:szCs w:val="24"/>
                <w:lang w:eastAsia="fr-FR"/>
              </w:rPr>
              <w:t xml:space="preserve">  </w:t>
            </w:r>
            <w:r w:rsidR="004E47C7" w:rsidRPr="004A5237">
              <w:rPr>
                <w:sz w:val="24"/>
                <w:szCs w:val="24"/>
                <w:lang w:eastAsia="fr-FR"/>
              </w:rPr>
              <w:t>Sous total</w:t>
            </w:r>
          </w:p>
        </w:tc>
        <w:tc>
          <w:tcPr>
            <w:tcW w:w="2127" w:type="dxa"/>
          </w:tcPr>
          <w:p w14:paraId="5FAB1BA4" w14:textId="77777777" w:rsidR="004E47C7" w:rsidRPr="004A5237" w:rsidRDefault="004E47C7" w:rsidP="00CD4C0A">
            <w:pPr>
              <w:widowControl w:val="0"/>
              <w:suppressAutoHyphens w:val="0"/>
              <w:autoSpaceDE w:val="0"/>
              <w:autoSpaceDN w:val="0"/>
              <w:adjustRightInd w:val="0"/>
              <w:spacing w:after="240"/>
              <w:rPr>
                <w:sz w:val="24"/>
                <w:szCs w:val="24"/>
                <w:lang w:eastAsia="fr-FR"/>
              </w:rPr>
            </w:pPr>
          </w:p>
        </w:tc>
      </w:tr>
      <w:tr w:rsidR="004E47C7" w14:paraId="1D0B40EB" w14:textId="77777777" w:rsidTr="00E369D8">
        <w:trPr>
          <w:trHeight w:val="898"/>
        </w:trPr>
        <w:tc>
          <w:tcPr>
            <w:tcW w:w="6345" w:type="dxa"/>
          </w:tcPr>
          <w:p w14:paraId="33FAF20E" w14:textId="00C4CD75" w:rsidR="009A4972" w:rsidRDefault="00F61AD5" w:rsidP="00E369D8">
            <w:pPr>
              <w:widowControl w:val="0"/>
              <w:suppressAutoHyphens w:val="0"/>
              <w:autoSpaceDE w:val="0"/>
              <w:autoSpaceDN w:val="0"/>
              <w:adjustRightInd w:val="0"/>
              <w:spacing w:after="240"/>
              <w:rPr>
                <w:sz w:val="24"/>
                <w:szCs w:val="24"/>
                <w:lang w:eastAsia="fr-FR"/>
              </w:rPr>
            </w:pPr>
            <w:r>
              <w:rPr>
                <w:color w:val="FF0000"/>
                <w:sz w:val="24"/>
                <w:szCs w:val="24"/>
                <w:lang w:eastAsia="fr-FR"/>
              </w:rPr>
              <w:t xml:space="preserve">Cotisation obligatoire : </w:t>
            </w:r>
            <w:bookmarkStart w:id="0" w:name="_GoBack"/>
            <w:bookmarkEnd w:id="0"/>
            <w:r w:rsidR="00647DD0">
              <w:rPr>
                <w:sz w:val="24"/>
                <w:szCs w:val="24"/>
                <w:lang w:eastAsia="fr-FR"/>
              </w:rPr>
              <w:t>Essartois 15</w:t>
            </w:r>
            <w:r w:rsidR="009A4972" w:rsidRPr="004A5237">
              <w:rPr>
                <w:sz w:val="24"/>
                <w:szCs w:val="24"/>
                <w:lang w:eastAsia="fr-FR"/>
              </w:rPr>
              <w:t xml:space="preserve"> </w:t>
            </w:r>
            <w:r w:rsidR="00E369D8">
              <w:rPr>
                <w:sz w:val="24"/>
                <w:szCs w:val="24"/>
                <w:lang w:eastAsia="fr-FR"/>
              </w:rPr>
              <w:t xml:space="preserve">€ </w:t>
            </w:r>
            <w:r w:rsidR="00647DD0">
              <w:rPr>
                <w:sz w:val="24"/>
                <w:szCs w:val="24"/>
                <w:lang w:eastAsia="fr-FR"/>
              </w:rPr>
              <w:t>Extérieur 20</w:t>
            </w:r>
            <w:r w:rsidR="00E369D8">
              <w:rPr>
                <w:sz w:val="24"/>
                <w:szCs w:val="24"/>
                <w:lang w:eastAsia="fr-FR"/>
              </w:rPr>
              <w:t xml:space="preserve"> €</w:t>
            </w:r>
            <w:r w:rsidR="009A4972" w:rsidRPr="004A5237">
              <w:rPr>
                <w:sz w:val="24"/>
                <w:szCs w:val="24"/>
                <w:lang w:eastAsia="fr-FR"/>
              </w:rPr>
              <w:t xml:space="preserve"> Jeune 12</w:t>
            </w:r>
            <w:r w:rsidR="003C4210" w:rsidRPr="004A5237">
              <w:rPr>
                <w:sz w:val="24"/>
                <w:szCs w:val="24"/>
                <w:lang w:eastAsia="fr-FR"/>
              </w:rPr>
              <w:t xml:space="preserve"> </w:t>
            </w:r>
            <w:r w:rsidR="00E369D8">
              <w:rPr>
                <w:sz w:val="24"/>
                <w:szCs w:val="24"/>
                <w:lang w:eastAsia="fr-FR"/>
              </w:rPr>
              <w:t>€</w:t>
            </w:r>
          </w:p>
          <w:p w14:paraId="1CE552A1" w14:textId="671C61F7" w:rsidR="00E369D8" w:rsidRPr="004A5237" w:rsidRDefault="00E369D8" w:rsidP="00E369D8">
            <w:pPr>
              <w:widowControl w:val="0"/>
              <w:suppressAutoHyphens w:val="0"/>
              <w:autoSpaceDE w:val="0"/>
              <w:autoSpaceDN w:val="0"/>
              <w:adjustRightInd w:val="0"/>
              <w:spacing w:after="240"/>
              <w:rPr>
                <w:sz w:val="24"/>
                <w:szCs w:val="24"/>
                <w:lang w:eastAsia="fr-FR"/>
              </w:rPr>
            </w:pPr>
            <w:r w:rsidRPr="004A5237">
              <w:rPr>
                <w:sz w:val="24"/>
                <w:szCs w:val="24"/>
                <w:lang w:eastAsia="fr-FR"/>
              </w:rPr>
              <w:t>Foyer rural 9</w:t>
            </w:r>
            <w:r>
              <w:rPr>
                <w:sz w:val="24"/>
                <w:szCs w:val="24"/>
                <w:lang w:eastAsia="fr-FR"/>
              </w:rPr>
              <w:t xml:space="preserve"> €</w:t>
            </w:r>
          </w:p>
        </w:tc>
        <w:tc>
          <w:tcPr>
            <w:tcW w:w="2127" w:type="dxa"/>
          </w:tcPr>
          <w:p w14:paraId="249FAF0D" w14:textId="77777777" w:rsidR="004E47C7" w:rsidRPr="004A5237" w:rsidRDefault="004E47C7" w:rsidP="00CD4C0A">
            <w:pPr>
              <w:widowControl w:val="0"/>
              <w:suppressAutoHyphens w:val="0"/>
              <w:autoSpaceDE w:val="0"/>
              <w:autoSpaceDN w:val="0"/>
              <w:adjustRightInd w:val="0"/>
              <w:spacing w:after="240"/>
              <w:rPr>
                <w:sz w:val="24"/>
                <w:szCs w:val="24"/>
                <w:lang w:eastAsia="fr-FR"/>
              </w:rPr>
            </w:pPr>
          </w:p>
        </w:tc>
      </w:tr>
      <w:tr w:rsidR="004E47C7" w14:paraId="08D2767C" w14:textId="77777777" w:rsidTr="003C4210">
        <w:tc>
          <w:tcPr>
            <w:tcW w:w="6345" w:type="dxa"/>
          </w:tcPr>
          <w:p w14:paraId="53C63DE1" w14:textId="0905EBE1" w:rsidR="004E47C7" w:rsidRPr="004A5237" w:rsidRDefault="009A4972" w:rsidP="009A4972">
            <w:pPr>
              <w:widowControl w:val="0"/>
              <w:suppressAutoHyphens w:val="0"/>
              <w:autoSpaceDE w:val="0"/>
              <w:autoSpaceDN w:val="0"/>
              <w:adjustRightInd w:val="0"/>
              <w:spacing w:after="240"/>
              <w:rPr>
                <w:sz w:val="24"/>
                <w:szCs w:val="24"/>
                <w:lang w:eastAsia="fr-FR"/>
              </w:rPr>
            </w:pPr>
            <w:r w:rsidRPr="004A5237">
              <w:rPr>
                <w:sz w:val="24"/>
                <w:szCs w:val="24"/>
                <w:lang w:eastAsia="fr-FR"/>
              </w:rPr>
              <w:t xml:space="preserve">                                          </w:t>
            </w:r>
            <w:r w:rsidR="003C4210" w:rsidRPr="004A5237">
              <w:rPr>
                <w:sz w:val="24"/>
                <w:szCs w:val="24"/>
                <w:lang w:eastAsia="fr-FR"/>
              </w:rPr>
              <w:t xml:space="preserve">                                               </w:t>
            </w:r>
            <w:r w:rsidRPr="004A5237">
              <w:rPr>
                <w:sz w:val="24"/>
                <w:szCs w:val="24"/>
                <w:lang w:eastAsia="fr-FR"/>
              </w:rPr>
              <w:t xml:space="preserve">   </w:t>
            </w:r>
            <w:r w:rsidR="004E47C7" w:rsidRPr="004A5237">
              <w:rPr>
                <w:sz w:val="24"/>
                <w:szCs w:val="24"/>
                <w:lang w:eastAsia="fr-FR"/>
              </w:rPr>
              <w:t>Total</w:t>
            </w:r>
          </w:p>
        </w:tc>
        <w:tc>
          <w:tcPr>
            <w:tcW w:w="2127" w:type="dxa"/>
          </w:tcPr>
          <w:p w14:paraId="7740B7A7" w14:textId="77777777" w:rsidR="004E47C7" w:rsidRPr="004A5237" w:rsidRDefault="004E47C7" w:rsidP="00CD4C0A">
            <w:pPr>
              <w:widowControl w:val="0"/>
              <w:suppressAutoHyphens w:val="0"/>
              <w:autoSpaceDE w:val="0"/>
              <w:autoSpaceDN w:val="0"/>
              <w:adjustRightInd w:val="0"/>
              <w:spacing w:after="240"/>
              <w:rPr>
                <w:sz w:val="24"/>
                <w:szCs w:val="24"/>
                <w:lang w:eastAsia="fr-FR"/>
              </w:rPr>
            </w:pPr>
          </w:p>
        </w:tc>
      </w:tr>
    </w:tbl>
    <w:p w14:paraId="6D7C2ABA" w14:textId="77777777" w:rsidR="00515417" w:rsidRDefault="00515417" w:rsidP="00CD4C0A">
      <w:pPr>
        <w:widowControl w:val="0"/>
        <w:suppressAutoHyphens w:val="0"/>
        <w:autoSpaceDE w:val="0"/>
        <w:autoSpaceDN w:val="0"/>
        <w:adjustRightInd w:val="0"/>
        <w:spacing w:after="240"/>
        <w:rPr>
          <w:sz w:val="24"/>
          <w:szCs w:val="24"/>
          <w:lang w:eastAsia="fr-FR"/>
        </w:rPr>
      </w:pPr>
    </w:p>
    <w:p w14:paraId="7880515D" w14:textId="7EBE793F" w:rsidR="009A4972" w:rsidRPr="003C4210" w:rsidRDefault="00CD4C0A" w:rsidP="00CD4C0A">
      <w:pPr>
        <w:widowControl w:val="0"/>
        <w:suppressAutoHyphens w:val="0"/>
        <w:autoSpaceDE w:val="0"/>
        <w:autoSpaceDN w:val="0"/>
        <w:adjustRightInd w:val="0"/>
        <w:spacing w:after="240"/>
        <w:rPr>
          <w:sz w:val="24"/>
          <w:szCs w:val="24"/>
          <w:lang w:eastAsia="fr-FR"/>
        </w:rPr>
      </w:pPr>
      <w:r w:rsidRPr="003C4210">
        <w:rPr>
          <w:sz w:val="24"/>
          <w:szCs w:val="24"/>
          <w:lang w:eastAsia="fr-FR"/>
        </w:rPr>
        <w:t xml:space="preserve">Mode de paiement : </w:t>
      </w:r>
      <w:r w:rsidRPr="003C4210">
        <w:rPr>
          <w:rFonts w:ascii="Wingdings" w:hAnsi="Wingdings" w:cs="Wingdings"/>
          <w:sz w:val="24"/>
          <w:szCs w:val="24"/>
          <w:lang w:eastAsia="fr-FR"/>
        </w:rPr>
        <w:t>􏰁</w:t>
      </w:r>
      <w:r w:rsidR="00515417">
        <w:rPr>
          <w:rFonts w:ascii="Wingdings" w:hAnsi="Wingdings" w:cs="Wingdings"/>
          <w:sz w:val="24"/>
          <w:szCs w:val="24"/>
          <w:lang w:eastAsia="fr-FR"/>
        </w:rPr>
        <w:t></w:t>
      </w:r>
      <w:r w:rsidRPr="003C4210">
        <w:rPr>
          <w:sz w:val="24"/>
          <w:szCs w:val="24"/>
          <w:lang w:eastAsia="fr-FR"/>
        </w:rPr>
        <w:t xml:space="preserve">chèque </w:t>
      </w:r>
      <w:r w:rsidRPr="003C4210">
        <w:rPr>
          <w:rFonts w:ascii="Wingdings" w:hAnsi="Wingdings" w:cs="Wingdings"/>
          <w:sz w:val="24"/>
          <w:szCs w:val="24"/>
          <w:lang w:eastAsia="fr-FR"/>
        </w:rPr>
        <w:t>􏰁</w:t>
      </w:r>
      <w:r w:rsidR="00515417">
        <w:rPr>
          <w:rFonts w:ascii="Wingdings" w:hAnsi="Wingdings" w:cs="Wingdings"/>
          <w:sz w:val="24"/>
          <w:szCs w:val="24"/>
          <w:lang w:eastAsia="fr-FR"/>
        </w:rPr>
        <w:t></w:t>
      </w:r>
      <w:r w:rsidRPr="003C4210">
        <w:rPr>
          <w:sz w:val="24"/>
          <w:szCs w:val="24"/>
          <w:lang w:eastAsia="fr-FR"/>
        </w:rPr>
        <w:t xml:space="preserve">espèces </w:t>
      </w:r>
      <w:r w:rsidRPr="003C4210">
        <w:rPr>
          <w:rFonts w:ascii="Wingdings" w:hAnsi="Wingdings" w:cs="Wingdings"/>
          <w:sz w:val="24"/>
          <w:szCs w:val="24"/>
          <w:lang w:eastAsia="fr-FR"/>
        </w:rPr>
        <w:t>􏰁</w:t>
      </w:r>
      <w:r w:rsidR="00515417">
        <w:rPr>
          <w:rFonts w:ascii="Wingdings" w:hAnsi="Wingdings" w:cs="Wingdings"/>
          <w:sz w:val="24"/>
          <w:szCs w:val="24"/>
          <w:lang w:eastAsia="fr-FR"/>
        </w:rPr>
        <w:t></w:t>
      </w:r>
      <w:r w:rsidR="004E47C7" w:rsidRPr="003C4210">
        <w:rPr>
          <w:sz w:val="24"/>
          <w:szCs w:val="24"/>
          <w:lang w:eastAsia="fr-FR"/>
        </w:rPr>
        <w:t>chèques vacances</w:t>
      </w:r>
    </w:p>
    <w:p w14:paraId="04ED90CC" w14:textId="3DECC0A0" w:rsidR="00CD4C0A" w:rsidRPr="003C4210" w:rsidRDefault="009A4972" w:rsidP="00CD4C0A">
      <w:pPr>
        <w:widowControl w:val="0"/>
        <w:suppressAutoHyphens w:val="0"/>
        <w:autoSpaceDE w:val="0"/>
        <w:autoSpaceDN w:val="0"/>
        <w:adjustRightInd w:val="0"/>
        <w:spacing w:after="240"/>
        <w:rPr>
          <w:sz w:val="24"/>
          <w:szCs w:val="24"/>
          <w:lang w:eastAsia="fr-FR"/>
        </w:rPr>
      </w:pPr>
      <w:r w:rsidRPr="003C4210">
        <w:rPr>
          <w:sz w:val="24"/>
          <w:szCs w:val="24"/>
          <w:lang w:eastAsia="fr-FR"/>
        </w:rPr>
        <w:t>Règlement en _ _ _</w:t>
      </w:r>
      <w:r w:rsidR="00CD4C0A" w:rsidRPr="003C4210">
        <w:rPr>
          <w:sz w:val="24"/>
          <w:szCs w:val="24"/>
          <w:lang w:eastAsia="fr-FR"/>
        </w:rPr>
        <w:t>fois (</w:t>
      </w:r>
      <w:r w:rsidR="00CD4C0A" w:rsidRPr="003C4210">
        <w:rPr>
          <w:rFonts w:ascii="Times" w:hAnsi="Times" w:cs="Times"/>
          <w:b/>
          <w:bCs/>
          <w:sz w:val="24"/>
          <w:szCs w:val="24"/>
          <w:lang w:eastAsia="fr-FR"/>
        </w:rPr>
        <w:t>maxi 3</w:t>
      </w:r>
      <w:r w:rsidR="00CD4C0A" w:rsidRPr="003C4210">
        <w:rPr>
          <w:sz w:val="24"/>
          <w:szCs w:val="24"/>
          <w:lang w:eastAsia="fr-FR"/>
        </w:rPr>
        <w:t>)</w:t>
      </w:r>
      <w:r w:rsidRPr="003C4210">
        <w:rPr>
          <w:sz w:val="24"/>
          <w:szCs w:val="24"/>
          <w:lang w:eastAsia="fr-FR"/>
        </w:rPr>
        <w:t xml:space="preserve">. Dater les chèques 10 octobre </w:t>
      </w:r>
      <w:r w:rsidR="00E369D8">
        <w:rPr>
          <w:sz w:val="24"/>
          <w:szCs w:val="24"/>
          <w:lang w:eastAsia="fr-FR"/>
        </w:rPr>
        <w:t xml:space="preserve">10 </w:t>
      </w:r>
      <w:r w:rsidRPr="003C4210">
        <w:rPr>
          <w:sz w:val="24"/>
          <w:szCs w:val="24"/>
          <w:lang w:eastAsia="fr-FR"/>
        </w:rPr>
        <w:t xml:space="preserve">février </w:t>
      </w:r>
      <w:r w:rsidR="00E369D8">
        <w:rPr>
          <w:sz w:val="24"/>
          <w:szCs w:val="24"/>
          <w:lang w:eastAsia="fr-FR"/>
        </w:rPr>
        <w:t xml:space="preserve">10 </w:t>
      </w:r>
      <w:r w:rsidRPr="003C4210">
        <w:rPr>
          <w:sz w:val="24"/>
          <w:szCs w:val="24"/>
          <w:lang w:eastAsia="fr-FR"/>
        </w:rPr>
        <w:t>avril</w:t>
      </w:r>
    </w:p>
    <w:p w14:paraId="28D89417" w14:textId="77777777" w:rsidR="00CD4C0A" w:rsidRPr="00441BAC" w:rsidRDefault="00CD4C0A" w:rsidP="00CD4C0A">
      <w:pPr>
        <w:widowControl w:val="0"/>
        <w:suppressAutoHyphens w:val="0"/>
        <w:autoSpaceDE w:val="0"/>
        <w:autoSpaceDN w:val="0"/>
        <w:adjustRightInd w:val="0"/>
        <w:spacing w:after="240"/>
        <w:rPr>
          <w:rFonts w:ascii="Times" w:hAnsi="Times" w:cs="Times"/>
          <w:sz w:val="28"/>
          <w:szCs w:val="28"/>
          <w:lang w:eastAsia="fr-FR"/>
        </w:rPr>
      </w:pPr>
      <w:r w:rsidRPr="00441BAC">
        <w:rPr>
          <w:rFonts w:ascii="Arial" w:hAnsi="Arial" w:cs="Arial"/>
          <w:b/>
          <w:bCs/>
          <w:sz w:val="28"/>
          <w:szCs w:val="28"/>
          <w:lang w:eastAsia="fr-FR"/>
        </w:rPr>
        <w:t>Autorisation d'utilisation des photos</w:t>
      </w:r>
    </w:p>
    <w:p w14:paraId="17B5EFC1" w14:textId="37DE8586" w:rsidR="00CD4C0A" w:rsidRPr="003C4210" w:rsidRDefault="00CD4C0A" w:rsidP="009A4972">
      <w:pPr>
        <w:widowControl w:val="0"/>
        <w:numPr>
          <w:ilvl w:val="0"/>
          <w:numId w:val="1"/>
        </w:numPr>
        <w:tabs>
          <w:tab w:val="clear" w:pos="0"/>
          <w:tab w:val="left" w:pos="220"/>
          <w:tab w:val="left" w:pos="720"/>
        </w:tabs>
        <w:suppressAutoHyphens w:val="0"/>
        <w:autoSpaceDE w:val="0"/>
        <w:autoSpaceDN w:val="0"/>
        <w:adjustRightInd w:val="0"/>
        <w:spacing w:after="240"/>
        <w:ind w:left="720" w:hanging="720"/>
        <w:jc w:val="both"/>
        <w:rPr>
          <w:rFonts w:ascii="Times" w:hAnsi="Times" w:cs="Times"/>
          <w:sz w:val="24"/>
          <w:szCs w:val="24"/>
          <w:lang w:eastAsia="fr-FR"/>
        </w:rPr>
      </w:pPr>
      <w:r>
        <w:rPr>
          <w:rFonts w:ascii="Wingdings" w:hAnsi="Wingdings" w:cs="Wingdings"/>
          <w:sz w:val="38"/>
          <w:szCs w:val="38"/>
          <w:lang w:eastAsia="fr-FR"/>
        </w:rPr>
        <w:tab/>
      </w:r>
      <w:r>
        <w:rPr>
          <w:rFonts w:ascii="Wingdings" w:hAnsi="Wingdings" w:cs="Wingdings"/>
          <w:sz w:val="38"/>
          <w:szCs w:val="38"/>
          <w:lang w:eastAsia="fr-FR"/>
        </w:rPr>
        <w:tab/>
        <w:t>􏰁</w:t>
      </w:r>
      <w:r w:rsidRPr="003C4210">
        <w:rPr>
          <w:rFonts w:ascii="Wingdings" w:hAnsi="Wingdings" w:cs="Wingdings"/>
          <w:sz w:val="24"/>
          <w:szCs w:val="24"/>
          <w:lang w:eastAsia="fr-FR"/>
        </w:rPr>
        <w:t></w:t>
      </w:r>
      <w:r w:rsidRPr="003C4210">
        <w:rPr>
          <w:sz w:val="24"/>
          <w:szCs w:val="24"/>
          <w:lang w:eastAsia="fr-FR"/>
        </w:rPr>
        <w:t>J’accepte que les photos prises dans le cadre des activités I2A, où apparaissent mon image ou celle de l'un des membres de ma famille puissent être utilisées librement par I2A pour sa commun</w:t>
      </w:r>
      <w:r w:rsidR="00F76BAF">
        <w:rPr>
          <w:sz w:val="24"/>
          <w:szCs w:val="24"/>
          <w:lang w:eastAsia="fr-FR"/>
        </w:rPr>
        <w:t>ication et notamment soient pu</w:t>
      </w:r>
      <w:r w:rsidRPr="003C4210">
        <w:rPr>
          <w:sz w:val="24"/>
          <w:szCs w:val="24"/>
          <w:lang w:eastAsia="fr-FR"/>
        </w:rPr>
        <w:t xml:space="preserve">bliées sur le site Internet de l’association. </w:t>
      </w:r>
    </w:p>
    <w:p w14:paraId="4EE22840" w14:textId="5F06968D" w:rsidR="009A4972" w:rsidRPr="003C4210" w:rsidRDefault="00CD4C0A" w:rsidP="009A4972">
      <w:pPr>
        <w:widowControl w:val="0"/>
        <w:numPr>
          <w:ilvl w:val="0"/>
          <w:numId w:val="1"/>
        </w:numPr>
        <w:tabs>
          <w:tab w:val="clear" w:pos="0"/>
          <w:tab w:val="left" w:pos="220"/>
          <w:tab w:val="left" w:pos="720"/>
        </w:tabs>
        <w:suppressAutoHyphens w:val="0"/>
        <w:autoSpaceDE w:val="0"/>
        <w:autoSpaceDN w:val="0"/>
        <w:adjustRightInd w:val="0"/>
        <w:spacing w:after="240"/>
        <w:ind w:left="720" w:hanging="720"/>
        <w:jc w:val="both"/>
        <w:rPr>
          <w:rFonts w:ascii="Times" w:hAnsi="Times" w:cs="Times"/>
          <w:sz w:val="24"/>
          <w:szCs w:val="24"/>
          <w:lang w:eastAsia="fr-FR"/>
        </w:rPr>
      </w:pPr>
      <w:r w:rsidRPr="003C4210">
        <w:rPr>
          <w:rFonts w:ascii="Wingdings" w:hAnsi="Wingdings" w:cs="Wingdings"/>
          <w:sz w:val="24"/>
          <w:szCs w:val="24"/>
          <w:lang w:eastAsia="fr-FR"/>
        </w:rPr>
        <w:tab/>
      </w:r>
      <w:r w:rsidRPr="003C4210">
        <w:rPr>
          <w:rFonts w:ascii="Wingdings" w:hAnsi="Wingdings" w:cs="Wingdings"/>
          <w:sz w:val="24"/>
          <w:szCs w:val="24"/>
          <w:lang w:eastAsia="fr-FR"/>
        </w:rPr>
        <w:tab/>
      </w:r>
      <w:r w:rsidRPr="00647DD0">
        <w:rPr>
          <w:rFonts w:ascii="Wingdings" w:hAnsi="Wingdings" w:cs="Wingdings"/>
          <w:sz w:val="38"/>
          <w:szCs w:val="38"/>
          <w:lang w:eastAsia="fr-FR"/>
        </w:rPr>
        <w:t>􏰁</w:t>
      </w:r>
      <w:r w:rsidRPr="003C4210">
        <w:rPr>
          <w:rFonts w:ascii="Wingdings" w:hAnsi="Wingdings" w:cs="Wingdings"/>
          <w:sz w:val="24"/>
          <w:szCs w:val="24"/>
          <w:lang w:eastAsia="fr-FR"/>
        </w:rPr>
        <w:t></w:t>
      </w:r>
      <w:r w:rsidRPr="003C4210">
        <w:rPr>
          <w:sz w:val="24"/>
          <w:szCs w:val="24"/>
          <w:lang w:eastAsia="fr-FR"/>
        </w:rPr>
        <w:t xml:space="preserve">Je n’accepte pas que les photos prises dans le cadre des activités I2A, où </w:t>
      </w:r>
      <w:r w:rsidRPr="003C4210">
        <w:rPr>
          <w:sz w:val="24"/>
          <w:szCs w:val="24"/>
          <w:lang w:eastAsia="fr-FR"/>
        </w:rPr>
        <w:lastRenderedPageBreak/>
        <w:t xml:space="preserve">apparaissent mon image ou celle de l'un des membres de ma famille puissent être utilisées librement par I2A pour sa communication et notamment soient publiées sur le site Internet de l’association. </w:t>
      </w:r>
      <w:r w:rsidRPr="003C4210">
        <w:rPr>
          <w:rFonts w:ascii="Times" w:hAnsi="Times" w:cs="Times"/>
          <w:sz w:val="24"/>
          <w:szCs w:val="24"/>
          <w:lang w:eastAsia="fr-FR"/>
        </w:rPr>
        <w:t> </w:t>
      </w:r>
    </w:p>
    <w:p w14:paraId="33AA110E" w14:textId="1095CC39" w:rsidR="009A4972" w:rsidRPr="003C4210" w:rsidRDefault="00CD4C0A" w:rsidP="009A4972">
      <w:pPr>
        <w:widowControl w:val="0"/>
        <w:numPr>
          <w:ilvl w:val="0"/>
          <w:numId w:val="1"/>
        </w:numPr>
        <w:tabs>
          <w:tab w:val="clear" w:pos="0"/>
          <w:tab w:val="left" w:pos="220"/>
          <w:tab w:val="left" w:pos="720"/>
        </w:tabs>
        <w:suppressAutoHyphens w:val="0"/>
        <w:autoSpaceDE w:val="0"/>
        <w:autoSpaceDN w:val="0"/>
        <w:adjustRightInd w:val="0"/>
        <w:spacing w:after="240"/>
        <w:ind w:left="720" w:hanging="720"/>
        <w:jc w:val="both"/>
        <w:rPr>
          <w:rFonts w:ascii="Times" w:hAnsi="Times" w:cs="Times"/>
          <w:sz w:val="24"/>
          <w:szCs w:val="24"/>
          <w:lang w:eastAsia="fr-FR"/>
        </w:rPr>
      </w:pPr>
      <w:r w:rsidRPr="003C4210">
        <w:rPr>
          <w:sz w:val="24"/>
          <w:szCs w:val="24"/>
          <w:lang w:eastAsia="fr-FR"/>
        </w:rPr>
        <w:t xml:space="preserve">Fait à </w:t>
      </w:r>
      <w:r w:rsidR="009A4972" w:rsidRPr="003C4210">
        <w:rPr>
          <w:sz w:val="24"/>
          <w:szCs w:val="24"/>
          <w:lang w:eastAsia="fr-FR"/>
        </w:rPr>
        <w:t>Les Essarts le Roi</w:t>
      </w:r>
      <w:r w:rsidR="009A4972" w:rsidRPr="003C4210">
        <w:rPr>
          <w:sz w:val="24"/>
          <w:szCs w:val="24"/>
          <w:lang w:eastAsia="fr-FR"/>
        </w:rPr>
        <w:tab/>
        <w:t>L</w:t>
      </w:r>
      <w:r w:rsidR="00441BAC">
        <w:rPr>
          <w:sz w:val="24"/>
          <w:szCs w:val="24"/>
          <w:lang w:eastAsia="fr-FR"/>
        </w:rPr>
        <w:t>e :</w:t>
      </w:r>
      <w:r w:rsidR="00441BAC">
        <w:rPr>
          <w:sz w:val="24"/>
          <w:szCs w:val="24"/>
          <w:lang w:eastAsia="fr-FR"/>
        </w:rPr>
        <w:tab/>
      </w:r>
      <w:r w:rsidR="00441BAC">
        <w:rPr>
          <w:sz w:val="24"/>
          <w:szCs w:val="24"/>
          <w:lang w:eastAsia="fr-FR"/>
        </w:rPr>
        <w:tab/>
      </w:r>
      <w:r w:rsidR="00441BAC">
        <w:rPr>
          <w:sz w:val="24"/>
          <w:szCs w:val="24"/>
          <w:lang w:eastAsia="fr-FR"/>
        </w:rPr>
        <w:tab/>
      </w:r>
      <w:r w:rsidR="00441BAC">
        <w:rPr>
          <w:sz w:val="24"/>
          <w:szCs w:val="24"/>
          <w:lang w:eastAsia="fr-FR"/>
        </w:rPr>
        <w:tab/>
      </w:r>
      <w:r w:rsidR="00441BAC">
        <w:rPr>
          <w:sz w:val="24"/>
          <w:szCs w:val="24"/>
          <w:lang w:eastAsia="fr-FR"/>
        </w:rPr>
        <w:tab/>
        <w:t>Signature</w:t>
      </w:r>
    </w:p>
    <w:p w14:paraId="39BB77D6" w14:textId="41EF9C66" w:rsidR="00CD4C0A" w:rsidRPr="003C4210" w:rsidRDefault="00CD4C0A" w:rsidP="004A5237">
      <w:pPr>
        <w:widowControl w:val="0"/>
        <w:tabs>
          <w:tab w:val="left" w:pos="220"/>
          <w:tab w:val="left" w:pos="720"/>
        </w:tabs>
        <w:suppressAutoHyphens w:val="0"/>
        <w:autoSpaceDE w:val="0"/>
        <w:autoSpaceDN w:val="0"/>
        <w:adjustRightInd w:val="0"/>
        <w:spacing w:after="240" w:line="240" w:lineRule="atLeast"/>
        <w:contextualSpacing/>
        <w:jc w:val="both"/>
        <w:rPr>
          <w:rFonts w:ascii="Times" w:hAnsi="Times" w:cs="Times"/>
          <w:sz w:val="24"/>
          <w:szCs w:val="24"/>
          <w:lang w:eastAsia="fr-FR"/>
        </w:rPr>
      </w:pPr>
    </w:p>
    <w:p w14:paraId="05899F71" w14:textId="5543E09B" w:rsidR="004A5237" w:rsidRPr="004A5237" w:rsidRDefault="00CD4C0A" w:rsidP="004A5237">
      <w:pPr>
        <w:widowControl w:val="0"/>
        <w:suppressAutoHyphens w:val="0"/>
        <w:autoSpaceDE w:val="0"/>
        <w:autoSpaceDN w:val="0"/>
        <w:adjustRightInd w:val="0"/>
        <w:spacing w:after="240"/>
        <w:jc w:val="both"/>
        <w:rPr>
          <w:rFonts w:ascii="Calibri" w:hAnsi="Calibri" w:cs="Calibri"/>
          <w:sz w:val="24"/>
          <w:szCs w:val="24"/>
          <w:lang w:eastAsia="fr-FR"/>
        </w:rPr>
      </w:pPr>
      <w:r w:rsidRPr="004A5237">
        <w:rPr>
          <w:sz w:val="24"/>
          <w:szCs w:val="24"/>
          <w:lang w:eastAsia="fr-FR"/>
        </w:rPr>
        <w:t xml:space="preserve">Pour les activités </w:t>
      </w:r>
      <w:r w:rsidRPr="004A5237">
        <w:rPr>
          <w:rFonts w:ascii="Times" w:hAnsi="Times" w:cs="Times"/>
          <w:b/>
          <w:bCs/>
          <w:sz w:val="24"/>
          <w:szCs w:val="24"/>
          <w:lang w:eastAsia="fr-FR"/>
        </w:rPr>
        <w:t>DANSE, ZUMBA, RANDONNEE, SOPHROLOGIE, YOGA</w:t>
      </w:r>
      <w:r w:rsidRPr="004A5237">
        <w:rPr>
          <w:sz w:val="24"/>
          <w:szCs w:val="24"/>
          <w:lang w:eastAsia="fr-FR"/>
        </w:rPr>
        <w:t xml:space="preserve">, </w:t>
      </w:r>
      <w:r w:rsidR="00647DD0" w:rsidRPr="00B26026">
        <w:rPr>
          <w:b/>
          <w:sz w:val="24"/>
          <w:szCs w:val="24"/>
          <w:lang w:eastAsia="fr-FR"/>
        </w:rPr>
        <w:t>GYM BIEN ETRE</w:t>
      </w:r>
      <w:r w:rsidR="00647DD0">
        <w:rPr>
          <w:sz w:val="24"/>
          <w:szCs w:val="24"/>
          <w:lang w:eastAsia="fr-FR"/>
        </w:rPr>
        <w:t xml:space="preserve"> </w:t>
      </w:r>
      <w:r w:rsidRPr="004A5237">
        <w:rPr>
          <w:sz w:val="24"/>
          <w:szCs w:val="24"/>
          <w:lang w:eastAsia="fr-FR"/>
        </w:rPr>
        <w:t>compléter la décharge ou fournir certificat médical</w:t>
      </w:r>
    </w:p>
    <w:p w14:paraId="5AEA2ED9" w14:textId="0D03F685" w:rsidR="00CD4C0A" w:rsidRPr="004A5237" w:rsidRDefault="00CD4C0A" w:rsidP="00CD4C0A">
      <w:pPr>
        <w:widowControl w:val="0"/>
        <w:suppressAutoHyphens w:val="0"/>
        <w:autoSpaceDE w:val="0"/>
        <w:autoSpaceDN w:val="0"/>
        <w:adjustRightInd w:val="0"/>
        <w:spacing w:after="240"/>
        <w:rPr>
          <w:rFonts w:ascii="Times" w:hAnsi="Times" w:cs="Times"/>
          <w:sz w:val="24"/>
          <w:szCs w:val="24"/>
          <w:lang w:eastAsia="fr-FR"/>
        </w:rPr>
      </w:pPr>
      <w:r w:rsidRPr="004A5237">
        <w:rPr>
          <w:sz w:val="24"/>
          <w:szCs w:val="24"/>
          <w:lang w:eastAsia="fr-FR"/>
        </w:rPr>
        <w:t>Je, soussigné M, Mme, Mlle</w:t>
      </w:r>
      <w:r w:rsidRPr="004A5237">
        <w:rPr>
          <w:rFonts w:ascii="Times" w:hAnsi="Times" w:cs="Times"/>
          <w:b/>
          <w:bCs/>
          <w:position w:val="10"/>
          <w:sz w:val="24"/>
          <w:szCs w:val="24"/>
          <w:lang w:eastAsia="fr-FR"/>
        </w:rPr>
        <w:t>1</w:t>
      </w:r>
      <w:r w:rsidRPr="004A5237">
        <w:rPr>
          <w:sz w:val="24"/>
          <w:szCs w:val="24"/>
          <w:lang w:eastAsia="fr-FR"/>
        </w:rPr>
        <w:t xml:space="preserve">: _ _ _ _ _ _ _ _ _ _ _ _ _ _ _ _ _ _ _ _ _ _ _ _ </w:t>
      </w:r>
      <w:r w:rsidR="004A5237">
        <w:rPr>
          <w:sz w:val="24"/>
          <w:szCs w:val="24"/>
          <w:lang w:eastAsia="fr-FR"/>
        </w:rPr>
        <w:t xml:space="preserve">_ _ _ _ _ _ _ _ _ _ </w:t>
      </w:r>
      <w:r w:rsidRPr="004A5237">
        <w:rPr>
          <w:sz w:val="24"/>
          <w:szCs w:val="24"/>
          <w:lang w:eastAsia="fr-FR"/>
        </w:rPr>
        <w:t xml:space="preserve">Demeurant : _ _ _ _ _ _ _ _ _ _ _ _ _ _ _ _ _ _ _ _ _ _ _ _ _ _ _ _ _ _ _ _ _ _ _ _ _ _ _ _ _ _ _ </w:t>
      </w:r>
    </w:p>
    <w:p w14:paraId="65141F29" w14:textId="3A4A6F25" w:rsidR="00CD4C0A" w:rsidRPr="004A5237" w:rsidRDefault="00D92EF2" w:rsidP="004A5237">
      <w:pPr>
        <w:widowControl w:val="0"/>
        <w:suppressAutoHyphens w:val="0"/>
        <w:autoSpaceDE w:val="0"/>
        <w:autoSpaceDN w:val="0"/>
        <w:adjustRightInd w:val="0"/>
        <w:spacing w:after="240"/>
        <w:jc w:val="both"/>
        <w:rPr>
          <w:rFonts w:ascii="Times" w:hAnsi="Times" w:cs="Times"/>
          <w:sz w:val="24"/>
          <w:szCs w:val="24"/>
          <w:lang w:eastAsia="fr-FR"/>
        </w:rPr>
      </w:pPr>
      <w:r>
        <w:rPr>
          <w:sz w:val="24"/>
          <w:szCs w:val="24"/>
          <w:lang w:eastAsia="fr-FR"/>
        </w:rPr>
        <w:t>M</w:t>
      </w:r>
      <w:r w:rsidR="00CD4C0A" w:rsidRPr="004A5237">
        <w:rPr>
          <w:sz w:val="24"/>
          <w:szCs w:val="24"/>
          <w:lang w:eastAsia="fr-FR"/>
        </w:rPr>
        <w:t>’engage à fournir au Foyer Rural I2A dans les 30 jours suivant la signature de ce</w:t>
      </w:r>
      <w:r w:rsidR="004A5237" w:rsidRPr="004A5237">
        <w:rPr>
          <w:sz w:val="24"/>
          <w:szCs w:val="24"/>
          <w:lang w:eastAsia="fr-FR"/>
        </w:rPr>
        <w:t>tte décharge, un certificat mé</w:t>
      </w:r>
      <w:r w:rsidR="00CD4C0A" w:rsidRPr="004A5237">
        <w:rPr>
          <w:sz w:val="24"/>
          <w:szCs w:val="24"/>
          <w:lang w:eastAsia="fr-FR"/>
        </w:rPr>
        <w:t>dical :</w:t>
      </w:r>
    </w:p>
    <w:p w14:paraId="4FFC4A0D" w14:textId="77777777" w:rsidR="00CD4C0A" w:rsidRPr="004A5237" w:rsidRDefault="00CD4C0A" w:rsidP="00CD4C0A">
      <w:pPr>
        <w:widowControl w:val="0"/>
        <w:suppressAutoHyphens w:val="0"/>
        <w:autoSpaceDE w:val="0"/>
        <w:autoSpaceDN w:val="0"/>
        <w:adjustRightInd w:val="0"/>
        <w:spacing w:after="240"/>
        <w:rPr>
          <w:rFonts w:ascii="Times" w:hAnsi="Times" w:cs="Times"/>
          <w:sz w:val="24"/>
          <w:szCs w:val="24"/>
          <w:lang w:eastAsia="fr-FR"/>
        </w:rPr>
      </w:pPr>
      <w:r w:rsidRPr="004A5237">
        <w:rPr>
          <w:rFonts w:ascii="Wingdings" w:hAnsi="Wingdings" w:cs="Wingdings"/>
          <w:sz w:val="24"/>
          <w:szCs w:val="24"/>
          <w:lang w:eastAsia="fr-FR"/>
        </w:rPr>
        <w:t>􏰁</w:t>
      </w:r>
      <w:r w:rsidRPr="004A5237">
        <w:rPr>
          <w:sz w:val="24"/>
          <w:szCs w:val="24"/>
          <w:lang w:eastAsia="fr-FR"/>
        </w:rPr>
        <w:t>me concernant</w:t>
      </w:r>
    </w:p>
    <w:p w14:paraId="1CB1AC9E" w14:textId="77777777" w:rsidR="00CD4C0A" w:rsidRPr="004A5237" w:rsidRDefault="00CD4C0A" w:rsidP="00CD4C0A">
      <w:pPr>
        <w:widowControl w:val="0"/>
        <w:suppressAutoHyphens w:val="0"/>
        <w:autoSpaceDE w:val="0"/>
        <w:autoSpaceDN w:val="0"/>
        <w:adjustRightInd w:val="0"/>
        <w:spacing w:after="240"/>
        <w:rPr>
          <w:rFonts w:ascii="Times" w:hAnsi="Times" w:cs="Times"/>
          <w:sz w:val="24"/>
          <w:szCs w:val="24"/>
          <w:lang w:eastAsia="fr-FR"/>
        </w:rPr>
      </w:pPr>
      <w:r w:rsidRPr="004A5237">
        <w:rPr>
          <w:rFonts w:ascii="Wingdings" w:hAnsi="Wingdings" w:cs="Wingdings"/>
          <w:sz w:val="24"/>
          <w:szCs w:val="24"/>
          <w:lang w:eastAsia="fr-FR"/>
        </w:rPr>
        <w:t>􏰁</w:t>
      </w:r>
      <w:r w:rsidRPr="004A5237">
        <w:rPr>
          <w:sz w:val="24"/>
          <w:szCs w:val="24"/>
          <w:lang w:eastAsia="fr-FR"/>
        </w:rPr>
        <w:t xml:space="preserve">en tant que représentant légal de l’enfant </w:t>
      </w:r>
      <w:r w:rsidRPr="004A5237">
        <w:rPr>
          <w:rFonts w:ascii="Times" w:hAnsi="Times" w:cs="Times"/>
          <w:b/>
          <w:bCs/>
          <w:position w:val="10"/>
          <w:sz w:val="24"/>
          <w:szCs w:val="24"/>
          <w:lang w:eastAsia="fr-FR"/>
        </w:rPr>
        <w:t>2</w:t>
      </w:r>
      <w:r w:rsidRPr="004A5237">
        <w:rPr>
          <w:sz w:val="24"/>
          <w:szCs w:val="24"/>
          <w:lang w:eastAsia="fr-FR"/>
        </w:rPr>
        <w:t>: _ _ _ _ _ _ _ _ _ _ _ _ _ _ _ _ _ _</w:t>
      </w:r>
    </w:p>
    <w:p w14:paraId="6737DF58" w14:textId="77777777" w:rsidR="00CD4C0A" w:rsidRPr="004A5237" w:rsidRDefault="00CD4C0A" w:rsidP="00CD4C0A">
      <w:pPr>
        <w:widowControl w:val="0"/>
        <w:suppressAutoHyphens w:val="0"/>
        <w:autoSpaceDE w:val="0"/>
        <w:autoSpaceDN w:val="0"/>
        <w:adjustRightInd w:val="0"/>
        <w:spacing w:after="240"/>
        <w:rPr>
          <w:rFonts w:ascii="Times" w:hAnsi="Times" w:cs="Times"/>
          <w:sz w:val="24"/>
          <w:szCs w:val="24"/>
          <w:lang w:eastAsia="fr-FR"/>
        </w:rPr>
      </w:pPr>
      <w:r w:rsidRPr="004A5237">
        <w:rPr>
          <w:sz w:val="24"/>
          <w:szCs w:val="24"/>
          <w:lang w:eastAsia="fr-FR"/>
        </w:rPr>
        <w:t>et attestant l’absence de contre-indication à la pratique de(s) l’activité(s) : _ _ _ _ _ _ _ _ _ _ _ _ _ _ _ _ _ _ _ _ _ _ _ _ _ _ _ _ _ _ _ _ _ _ _ _ __ _ _ _ _ _ _ _ _ _ _ _ _ _ _</w:t>
      </w:r>
    </w:p>
    <w:p w14:paraId="65802AC7" w14:textId="77777777" w:rsidR="00CD4C0A" w:rsidRPr="004A5237" w:rsidRDefault="00CD4C0A" w:rsidP="00441BAC">
      <w:pPr>
        <w:widowControl w:val="0"/>
        <w:suppressAutoHyphens w:val="0"/>
        <w:autoSpaceDE w:val="0"/>
        <w:autoSpaceDN w:val="0"/>
        <w:adjustRightInd w:val="0"/>
        <w:spacing w:after="240"/>
        <w:jc w:val="both"/>
        <w:rPr>
          <w:rFonts w:ascii="Times" w:hAnsi="Times" w:cs="Times"/>
          <w:sz w:val="24"/>
          <w:szCs w:val="24"/>
          <w:lang w:eastAsia="fr-FR"/>
        </w:rPr>
      </w:pPr>
      <w:r w:rsidRPr="004A5237">
        <w:rPr>
          <w:rFonts w:ascii="Times" w:hAnsi="Times" w:cs="Times"/>
          <w:b/>
          <w:bCs/>
          <w:sz w:val="24"/>
          <w:szCs w:val="24"/>
          <w:lang w:eastAsia="fr-FR"/>
        </w:rPr>
        <w:t>En l’absence de certificat</w:t>
      </w:r>
      <w:r w:rsidRPr="004A5237">
        <w:rPr>
          <w:sz w:val="24"/>
          <w:szCs w:val="24"/>
          <w:lang w:eastAsia="fr-FR"/>
        </w:rPr>
        <w:t>, je décharge l’association Foyer Rural I2A et ses dirigeants / animateurs salariés ou bénévoles de toute responsabilité en cas d’accident consécutif à une inaptitude médicale</w:t>
      </w:r>
    </w:p>
    <w:p w14:paraId="5EF710DB" w14:textId="77777777" w:rsidR="002B65EA" w:rsidRDefault="00CD4C0A" w:rsidP="00CD4C0A">
      <w:pPr>
        <w:widowControl w:val="0"/>
        <w:suppressAutoHyphens w:val="0"/>
        <w:autoSpaceDE w:val="0"/>
        <w:autoSpaceDN w:val="0"/>
        <w:adjustRightInd w:val="0"/>
        <w:spacing w:after="240"/>
        <w:rPr>
          <w:rFonts w:ascii="Times" w:hAnsi="Times" w:cs="Times"/>
          <w:b/>
          <w:bCs/>
          <w:position w:val="10"/>
          <w:sz w:val="24"/>
          <w:szCs w:val="24"/>
          <w:lang w:eastAsia="fr-FR"/>
        </w:rPr>
      </w:pPr>
      <w:r w:rsidRPr="004A5237">
        <w:rPr>
          <w:rFonts w:ascii="Wingdings" w:hAnsi="Wingdings" w:cs="Wingdings"/>
          <w:sz w:val="24"/>
          <w:szCs w:val="24"/>
          <w:lang w:eastAsia="fr-FR"/>
        </w:rPr>
        <w:t>􏰁</w:t>
      </w:r>
      <w:r w:rsidR="002B65EA">
        <w:rPr>
          <w:rFonts w:ascii="Wingdings" w:hAnsi="Wingdings" w:cs="Wingdings"/>
          <w:sz w:val="24"/>
          <w:szCs w:val="24"/>
          <w:lang w:eastAsia="fr-FR"/>
        </w:rPr>
        <w:t></w:t>
      </w:r>
      <w:r w:rsidRPr="004A5237">
        <w:rPr>
          <w:sz w:val="24"/>
          <w:szCs w:val="24"/>
          <w:lang w:eastAsia="fr-FR"/>
        </w:rPr>
        <w:t xml:space="preserve">personnelle </w:t>
      </w:r>
      <w:r w:rsidR="002B65EA">
        <w:rPr>
          <w:sz w:val="24"/>
          <w:szCs w:val="24"/>
          <w:lang w:eastAsia="fr-FR"/>
        </w:rPr>
        <w:tab/>
      </w:r>
      <w:r w:rsidR="002B65EA">
        <w:rPr>
          <w:sz w:val="24"/>
          <w:szCs w:val="24"/>
          <w:lang w:eastAsia="fr-FR"/>
        </w:rPr>
        <w:tab/>
      </w:r>
      <w:r w:rsidR="002B65EA">
        <w:rPr>
          <w:sz w:val="24"/>
          <w:szCs w:val="24"/>
          <w:lang w:eastAsia="fr-FR"/>
        </w:rPr>
        <w:tab/>
      </w:r>
      <w:r w:rsidRPr="004A5237">
        <w:rPr>
          <w:rFonts w:ascii="Wingdings" w:hAnsi="Wingdings" w:cs="Wingdings"/>
          <w:sz w:val="24"/>
          <w:szCs w:val="24"/>
          <w:lang w:eastAsia="fr-FR"/>
        </w:rPr>
        <w:t>􏰁</w:t>
      </w:r>
      <w:r w:rsidR="002B65EA">
        <w:rPr>
          <w:rFonts w:ascii="Wingdings" w:hAnsi="Wingdings" w:cs="Wingdings"/>
          <w:sz w:val="24"/>
          <w:szCs w:val="24"/>
          <w:lang w:eastAsia="fr-FR"/>
        </w:rPr>
        <w:t></w:t>
      </w:r>
      <w:r w:rsidRPr="004A5237">
        <w:rPr>
          <w:sz w:val="24"/>
          <w:szCs w:val="24"/>
          <w:lang w:eastAsia="fr-FR"/>
        </w:rPr>
        <w:t xml:space="preserve">de mon enfant </w:t>
      </w:r>
      <w:r w:rsidRPr="004A5237">
        <w:rPr>
          <w:rFonts w:ascii="Times" w:hAnsi="Times" w:cs="Times"/>
          <w:b/>
          <w:bCs/>
          <w:position w:val="10"/>
          <w:sz w:val="24"/>
          <w:szCs w:val="24"/>
          <w:lang w:eastAsia="fr-FR"/>
        </w:rPr>
        <w:t xml:space="preserve">2 </w:t>
      </w:r>
    </w:p>
    <w:p w14:paraId="00F5FF25" w14:textId="474E885C" w:rsidR="00CD4C0A" w:rsidRPr="004A5237" w:rsidRDefault="00CD4C0A" w:rsidP="00CD4C0A">
      <w:pPr>
        <w:widowControl w:val="0"/>
        <w:suppressAutoHyphens w:val="0"/>
        <w:autoSpaceDE w:val="0"/>
        <w:autoSpaceDN w:val="0"/>
        <w:adjustRightInd w:val="0"/>
        <w:spacing w:after="240"/>
        <w:rPr>
          <w:rFonts w:ascii="Times" w:hAnsi="Times" w:cs="Times"/>
          <w:sz w:val="24"/>
          <w:szCs w:val="24"/>
          <w:lang w:eastAsia="fr-FR"/>
        </w:rPr>
      </w:pPr>
      <w:r w:rsidRPr="004A5237">
        <w:rPr>
          <w:rFonts w:ascii="Arial" w:hAnsi="Arial" w:cs="Arial"/>
          <w:b/>
          <w:bCs/>
          <w:sz w:val="24"/>
          <w:szCs w:val="24"/>
          <w:lang w:eastAsia="fr-FR"/>
        </w:rPr>
        <w:t>Signature</w:t>
      </w:r>
    </w:p>
    <w:p w14:paraId="7849E2AA" w14:textId="129E3E4A" w:rsidR="00CD4C0A" w:rsidRPr="004A5237" w:rsidRDefault="00CD4C0A" w:rsidP="00CD4C0A">
      <w:pPr>
        <w:widowControl w:val="0"/>
        <w:suppressAutoHyphens w:val="0"/>
        <w:autoSpaceDE w:val="0"/>
        <w:autoSpaceDN w:val="0"/>
        <w:adjustRightInd w:val="0"/>
        <w:rPr>
          <w:rFonts w:ascii="Times" w:hAnsi="Times" w:cs="Times"/>
          <w:sz w:val="24"/>
          <w:szCs w:val="24"/>
          <w:lang w:eastAsia="fr-FR"/>
        </w:rPr>
      </w:pPr>
      <w:r w:rsidRPr="004A5237">
        <w:rPr>
          <w:rFonts w:ascii="Times" w:hAnsi="Times" w:cs="Times"/>
          <w:sz w:val="24"/>
          <w:szCs w:val="24"/>
          <w:lang w:eastAsia="fr-FR"/>
        </w:rPr>
        <w:t xml:space="preserve"> </w:t>
      </w:r>
      <w:r w:rsidRPr="004A5237">
        <w:rPr>
          <w:rFonts w:ascii="Times" w:hAnsi="Times" w:cs="Times"/>
          <w:noProof/>
          <w:sz w:val="24"/>
          <w:szCs w:val="24"/>
          <w:lang w:eastAsia="fr-FR"/>
        </w:rPr>
        <w:drawing>
          <wp:inline distT="0" distB="0" distL="0" distR="0" wp14:anchorId="535CADBE" wp14:editId="11EC929D">
            <wp:extent cx="12700" cy="127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5237">
        <w:rPr>
          <w:rFonts w:ascii="Times" w:hAnsi="Times" w:cs="Times"/>
          <w:sz w:val="24"/>
          <w:szCs w:val="24"/>
          <w:lang w:eastAsia="fr-FR"/>
        </w:rPr>
        <w:t xml:space="preserve"> </w:t>
      </w:r>
      <w:r w:rsidRPr="004A5237">
        <w:rPr>
          <w:rFonts w:ascii="Times" w:hAnsi="Times" w:cs="Times"/>
          <w:noProof/>
          <w:sz w:val="24"/>
          <w:szCs w:val="24"/>
          <w:lang w:eastAsia="fr-FR"/>
        </w:rPr>
        <w:drawing>
          <wp:inline distT="0" distB="0" distL="0" distR="0" wp14:anchorId="258238E7" wp14:editId="4F52593D">
            <wp:extent cx="4330700" cy="12700"/>
            <wp:effectExtent l="0" t="0" r="12700" b="1270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0" cy="12700"/>
                    </a:xfrm>
                    <a:prstGeom prst="rect">
                      <a:avLst/>
                    </a:prstGeom>
                    <a:noFill/>
                    <a:ln>
                      <a:noFill/>
                    </a:ln>
                  </pic:spPr>
                </pic:pic>
              </a:graphicData>
            </a:graphic>
          </wp:inline>
        </w:drawing>
      </w:r>
      <w:r w:rsidRPr="004A5237">
        <w:rPr>
          <w:rFonts w:ascii="Times" w:hAnsi="Times" w:cs="Times"/>
          <w:sz w:val="24"/>
          <w:szCs w:val="24"/>
          <w:lang w:eastAsia="fr-FR"/>
        </w:rPr>
        <w:t xml:space="preserve"> </w:t>
      </w:r>
      <w:r w:rsidRPr="004A5237">
        <w:rPr>
          <w:rFonts w:ascii="Times" w:hAnsi="Times" w:cs="Times"/>
          <w:noProof/>
          <w:sz w:val="24"/>
          <w:szCs w:val="24"/>
          <w:lang w:eastAsia="fr-FR"/>
        </w:rPr>
        <w:drawing>
          <wp:inline distT="0" distB="0" distL="0" distR="0" wp14:anchorId="0FCDB875" wp14:editId="73754CDE">
            <wp:extent cx="12700" cy="127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5237">
        <w:rPr>
          <w:rFonts w:ascii="Times" w:hAnsi="Times" w:cs="Times"/>
          <w:sz w:val="24"/>
          <w:szCs w:val="24"/>
          <w:lang w:eastAsia="fr-FR"/>
        </w:rPr>
        <w:t xml:space="preserve">  </w:t>
      </w:r>
    </w:p>
    <w:p w14:paraId="458984C0" w14:textId="77777777" w:rsidR="00CD4C0A" w:rsidRPr="004A5237" w:rsidRDefault="00CD4C0A" w:rsidP="00CD4C0A">
      <w:pPr>
        <w:widowControl w:val="0"/>
        <w:suppressAutoHyphens w:val="0"/>
        <w:autoSpaceDE w:val="0"/>
        <w:autoSpaceDN w:val="0"/>
        <w:adjustRightInd w:val="0"/>
        <w:spacing w:after="240"/>
        <w:rPr>
          <w:rFonts w:ascii="Times" w:hAnsi="Times" w:cs="Times"/>
          <w:sz w:val="24"/>
          <w:szCs w:val="24"/>
          <w:lang w:eastAsia="fr-FR"/>
        </w:rPr>
      </w:pPr>
      <w:r w:rsidRPr="004A5237">
        <w:rPr>
          <w:rFonts w:ascii="Calibri" w:hAnsi="Calibri" w:cs="Calibri"/>
          <w:b/>
          <w:bCs/>
          <w:sz w:val="24"/>
          <w:szCs w:val="24"/>
          <w:lang w:eastAsia="fr-FR"/>
        </w:rPr>
        <w:t>Le certificat médical peut être établi au plus tôt 60 jours avant le début de la saison en cours. Il n’est valable que pour la saison en cours.</w:t>
      </w:r>
    </w:p>
    <w:p w14:paraId="47B69BD5" w14:textId="675DFD84" w:rsidR="00CD4C0A" w:rsidRPr="004A5237" w:rsidRDefault="00CD4C0A" w:rsidP="00CD4C0A">
      <w:pPr>
        <w:widowControl w:val="0"/>
        <w:suppressAutoHyphens w:val="0"/>
        <w:autoSpaceDE w:val="0"/>
        <w:autoSpaceDN w:val="0"/>
        <w:adjustRightInd w:val="0"/>
        <w:rPr>
          <w:rFonts w:ascii="Times" w:hAnsi="Times" w:cs="Times"/>
          <w:sz w:val="24"/>
          <w:szCs w:val="24"/>
          <w:lang w:eastAsia="fr-FR"/>
        </w:rPr>
      </w:pPr>
      <w:r w:rsidRPr="004A5237">
        <w:rPr>
          <w:rFonts w:ascii="Times" w:hAnsi="Times" w:cs="Times"/>
          <w:noProof/>
          <w:sz w:val="24"/>
          <w:szCs w:val="24"/>
          <w:lang w:eastAsia="fr-FR"/>
        </w:rPr>
        <w:drawing>
          <wp:inline distT="0" distB="0" distL="0" distR="0" wp14:anchorId="42B26B54" wp14:editId="2ED398BA">
            <wp:extent cx="12700" cy="127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5237">
        <w:rPr>
          <w:rFonts w:ascii="Times" w:hAnsi="Times" w:cs="Times"/>
          <w:sz w:val="24"/>
          <w:szCs w:val="24"/>
          <w:lang w:eastAsia="fr-FR"/>
        </w:rPr>
        <w:t xml:space="preserve">  </w:t>
      </w:r>
      <w:r w:rsidRPr="004A5237">
        <w:rPr>
          <w:rFonts w:ascii="Times" w:hAnsi="Times" w:cs="Times"/>
          <w:noProof/>
          <w:sz w:val="24"/>
          <w:szCs w:val="24"/>
          <w:lang w:eastAsia="fr-FR"/>
        </w:rPr>
        <w:drawing>
          <wp:inline distT="0" distB="0" distL="0" distR="0" wp14:anchorId="27187BB4" wp14:editId="20ECACFE">
            <wp:extent cx="12700" cy="127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8099D8C" w14:textId="77777777" w:rsidR="00441BAC" w:rsidRDefault="00CD4C0A" w:rsidP="00441BAC">
      <w:pPr>
        <w:widowControl w:val="0"/>
        <w:suppressAutoHyphens w:val="0"/>
        <w:autoSpaceDE w:val="0"/>
        <w:autoSpaceDN w:val="0"/>
        <w:adjustRightInd w:val="0"/>
        <w:spacing w:after="240" w:line="240" w:lineRule="atLeast"/>
        <w:contextualSpacing/>
        <w:rPr>
          <w:sz w:val="24"/>
          <w:szCs w:val="24"/>
          <w:lang w:eastAsia="fr-FR"/>
        </w:rPr>
      </w:pPr>
      <w:r w:rsidRPr="004A5237">
        <w:rPr>
          <w:sz w:val="24"/>
          <w:szCs w:val="24"/>
          <w:lang w:eastAsia="fr-FR"/>
        </w:rPr>
        <w:t>1 Rayer la mention inutile </w:t>
      </w:r>
    </w:p>
    <w:p w14:paraId="709E7D10" w14:textId="63EDE15E" w:rsidR="00390894" w:rsidRPr="004A5237" w:rsidRDefault="00CD4C0A" w:rsidP="00441BAC">
      <w:pPr>
        <w:widowControl w:val="0"/>
        <w:suppressAutoHyphens w:val="0"/>
        <w:autoSpaceDE w:val="0"/>
        <w:autoSpaceDN w:val="0"/>
        <w:adjustRightInd w:val="0"/>
        <w:spacing w:after="240" w:line="240" w:lineRule="atLeast"/>
        <w:contextualSpacing/>
        <w:rPr>
          <w:rFonts w:ascii="Times" w:hAnsi="Times" w:cs="Times"/>
          <w:sz w:val="24"/>
          <w:szCs w:val="24"/>
          <w:lang w:eastAsia="fr-FR"/>
        </w:rPr>
      </w:pPr>
      <w:r w:rsidRPr="004A5237">
        <w:rPr>
          <w:sz w:val="24"/>
          <w:szCs w:val="24"/>
          <w:lang w:eastAsia="fr-FR"/>
        </w:rPr>
        <w:t>2 Uniquement si cette décharge concerne votre enfant, indiquer son prénom</w:t>
      </w:r>
    </w:p>
    <w:p w14:paraId="0B30B9AA" w14:textId="77777777" w:rsidR="00390894" w:rsidRDefault="00390894" w:rsidP="00664E84">
      <w:pPr>
        <w:suppressAutoHyphens w:val="0"/>
        <w:autoSpaceDE w:val="0"/>
        <w:autoSpaceDN w:val="0"/>
        <w:adjustRightInd w:val="0"/>
        <w:rPr>
          <w:sz w:val="28"/>
          <w:szCs w:val="28"/>
          <w:lang w:eastAsia="fr-FR"/>
        </w:rPr>
      </w:pPr>
    </w:p>
    <w:p w14:paraId="6CE44C5A" w14:textId="77777777" w:rsidR="00441BAC" w:rsidRPr="00441BAC" w:rsidRDefault="00441BAC" w:rsidP="00441BAC">
      <w:pPr>
        <w:widowControl w:val="0"/>
        <w:numPr>
          <w:ilvl w:val="0"/>
          <w:numId w:val="1"/>
        </w:numPr>
        <w:tabs>
          <w:tab w:val="clear" w:pos="0"/>
          <w:tab w:val="left" w:pos="220"/>
        </w:tabs>
        <w:suppressAutoHyphens w:val="0"/>
        <w:autoSpaceDE w:val="0"/>
        <w:autoSpaceDN w:val="0"/>
        <w:adjustRightInd w:val="0"/>
        <w:spacing w:after="240" w:line="240" w:lineRule="atLeast"/>
        <w:contextualSpacing/>
        <w:jc w:val="both"/>
        <w:rPr>
          <w:rFonts w:ascii="Times" w:hAnsi="Times" w:cs="Times"/>
          <w:sz w:val="24"/>
          <w:szCs w:val="24"/>
          <w:lang w:eastAsia="fr-FR"/>
        </w:rPr>
      </w:pPr>
    </w:p>
    <w:p w14:paraId="0D5206EB" w14:textId="77777777" w:rsidR="00441BAC" w:rsidRPr="00441BAC" w:rsidRDefault="00441BAC" w:rsidP="00441BAC">
      <w:pPr>
        <w:widowControl w:val="0"/>
        <w:numPr>
          <w:ilvl w:val="0"/>
          <w:numId w:val="1"/>
        </w:numPr>
        <w:tabs>
          <w:tab w:val="clear" w:pos="0"/>
          <w:tab w:val="left" w:pos="220"/>
        </w:tabs>
        <w:suppressAutoHyphens w:val="0"/>
        <w:autoSpaceDE w:val="0"/>
        <w:autoSpaceDN w:val="0"/>
        <w:adjustRightInd w:val="0"/>
        <w:spacing w:after="240" w:line="240" w:lineRule="atLeast"/>
        <w:contextualSpacing/>
        <w:jc w:val="both"/>
        <w:rPr>
          <w:rFonts w:ascii="Times" w:hAnsi="Times" w:cs="Times"/>
          <w:sz w:val="24"/>
          <w:szCs w:val="24"/>
          <w:lang w:eastAsia="fr-FR"/>
        </w:rPr>
      </w:pPr>
    </w:p>
    <w:p w14:paraId="1EE02058" w14:textId="77777777" w:rsidR="00441BAC" w:rsidRPr="00441BAC" w:rsidRDefault="00441BAC" w:rsidP="00441BAC">
      <w:pPr>
        <w:widowControl w:val="0"/>
        <w:numPr>
          <w:ilvl w:val="0"/>
          <w:numId w:val="1"/>
        </w:numPr>
        <w:tabs>
          <w:tab w:val="clear" w:pos="0"/>
          <w:tab w:val="left" w:pos="220"/>
        </w:tabs>
        <w:suppressAutoHyphens w:val="0"/>
        <w:autoSpaceDE w:val="0"/>
        <w:autoSpaceDN w:val="0"/>
        <w:adjustRightInd w:val="0"/>
        <w:spacing w:after="240" w:line="240" w:lineRule="atLeast"/>
        <w:contextualSpacing/>
        <w:jc w:val="both"/>
        <w:rPr>
          <w:rFonts w:ascii="Times" w:hAnsi="Times" w:cs="Times"/>
          <w:sz w:val="24"/>
          <w:szCs w:val="24"/>
          <w:lang w:eastAsia="fr-FR"/>
        </w:rPr>
      </w:pPr>
    </w:p>
    <w:p w14:paraId="204FC2E8" w14:textId="3CCA1BF8" w:rsidR="00441BAC" w:rsidRPr="004A5237" w:rsidRDefault="00441BAC" w:rsidP="00441BAC">
      <w:pPr>
        <w:widowControl w:val="0"/>
        <w:numPr>
          <w:ilvl w:val="0"/>
          <w:numId w:val="1"/>
        </w:numPr>
        <w:tabs>
          <w:tab w:val="clear" w:pos="0"/>
          <w:tab w:val="left" w:pos="220"/>
        </w:tabs>
        <w:suppressAutoHyphens w:val="0"/>
        <w:autoSpaceDE w:val="0"/>
        <w:autoSpaceDN w:val="0"/>
        <w:adjustRightInd w:val="0"/>
        <w:spacing w:after="240" w:line="240" w:lineRule="atLeast"/>
        <w:contextualSpacing/>
        <w:jc w:val="both"/>
        <w:rPr>
          <w:rFonts w:ascii="Times" w:hAnsi="Times" w:cs="Times"/>
          <w:sz w:val="24"/>
          <w:szCs w:val="24"/>
          <w:lang w:eastAsia="fr-FR"/>
        </w:rPr>
      </w:pPr>
      <w:r w:rsidRPr="003C4210">
        <w:rPr>
          <w:sz w:val="24"/>
          <w:szCs w:val="24"/>
          <w:lang w:eastAsia="fr-FR"/>
        </w:rPr>
        <w:t>Conformément à la Loi n°78-17 du 6 janvier 1978, je, soussigné, reconnais avoir été informé</w:t>
      </w:r>
      <w:r>
        <w:rPr>
          <w:rFonts w:ascii="Times" w:hAnsi="Times" w:cs="Times"/>
          <w:sz w:val="24"/>
          <w:szCs w:val="24"/>
          <w:lang w:eastAsia="fr-FR"/>
        </w:rPr>
        <w:t xml:space="preserve"> que </w:t>
      </w:r>
      <w:r w:rsidRPr="004A5237">
        <w:rPr>
          <w:sz w:val="24"/>
          <w:szCs w:val="24"/>
          <w:lang w:eastAsia="fr-FR"/>
        </w:rPr>
        <w:t>les informations recueillies font l'objet d'un traitement informatisé, que je bénéficie d'un</w:t>
      </w:r>
    </w:p>
    <w:p w14:paraId="24F4726C" w14:textId="7E46602B" w:rsidR="000E739A" w:rsidRPr="00441BAC" w:rsidRDefault="00441BAC" w:rsidP="00441BAC">
      <w:pPr>
        <w:widowControl w:val="0"/>
        <w:numPr>
          <w:ilvl w:val="1"/>
          <w:numId w:val="1"/>
        </w:numPr>
        <w:tabs>
          <w:tab w:val="left" w:pos="220"/>
          <w:tab w:val="left" w:pos="567"/>
        </w:tabs>
        <w:suppressAutoHyphens w:val="0"/>
        <w:autoSpaceDE w:val="0"/>
        <w:autoSpaceDN w:val="0"/>
        <w:adjustRightInd w:val="0"/>
        <w:spacing w:after="240" w:line="240" w:lineRule="atLeast"/>
        <w:contextualSpacing/>
        <w:jc w:val="both"/>
        <w:rPr>
          <w:rFonts w:ascii="Times" w:hAnsi="Times" w:cs="Times"/>
          <w:sz w:val="24"/>
          <w:szCs w:val="24"/>
          <w:lang w:eastAsia="fr-FR"/>
        </w:rPr>
      </w:pPr>
      <w:r w:rsidRPr="003C4210">
        <w:rPr>
          <w:sz w:val="24"/>
          <w:szCs w:val="24"/>
          <w:lang w:eastAsia="fr-FR"/>
        </w:rPr>
        <w:t>droit d'accès et de rectification aux données me concernant, par demande écrite adressée au</w:t>
      </w:r>
      <w:r>
        <w:rPr>
          <w:sz w:val="24"/>
          <w:szCs w:val="24"/>
          <w:lang w:eastAsia="fr-FR"/>
        </w:rPr>
        <w:t xml:space="preserve"> </w:t>
      </w:r>
      <w:r w:rsidRPr="00441BAC">
        <w:rPr>
          <w:sz w:val="24"/>
          <w:szCs w:val="24"/>
          <w:lang w:eastAsia="fr-FR"/>
        </w:rPr>
        <w:lastRenderedPageBreak/>
        <w:t>Président d’I2A, Mairie 78690 Les Essarts le Roi.</w:t>
      </w:r>
    </w:p>
    <w:sectPr w:rsidR="000E739A" w:rsidRPr="00441BAC" w:rsidSect="00ED5A5D">
      <w:headerReference w:type="default" r:id="rId11"/>
      <w:footerReference w:type="default" r:id="rId12"/>
      <w:footerReference w:type="first" r:id="rId13"/>
      <w:footnotePr>
        <w:pos w:val="beneathText"/>
      </w:footnotePr>
      <w:pgSz w:w="11905" w:h="16837"/>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06356" w14:textId="77777777" w:rsidR="004A5237" w:rsidRDefault="004A5237">
      <w:r>
        <w:separator/>
      </w:r>
    </w:p>
  </w:endnote>
  <w:endnote w:type="continuationSeparator" w:id="0">
    <w:p w14:paraId="12E0F0B4" w14:textId="77777777" w:rsidR="004A5237" w:rsidRDefault="004A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89F06" w14:textId="77777777" w:rsidR="004A5237" w:rsidRDefault="004A5237" w:rsidP="000F22B3">
    <w:pPr>
      <w:pStyle w:val="Pieddepage"/>
      <w:jc w:val="center"/>
    </w:pPr>
    <w:r>
      <w:rPr>
        <w:noProof/>
        <w:lang w:eastAsia="fr-FR"/>
      </w:rPr>
      <mc:AlternateContent>
        <mc:Choice Requires="wps">
          <w:drawing>
            <wp:anchor distT="0" distB="0" distL="114300" distR="114300" simplePos="0" relativeHeight="251658240" behindDoc="0" locked="0" layoutInCell="1" allowOverlap="1" wp14:anchorId="5FC590C3" wp14:editId="394F76E9">
              <wp:simplePos x="0" y="0"/>
              <wp:positionH relativeFrom="column">
                <wp:posOffset>-13970</wp:posOffset>
              </wp:positionH>
              <wp:positionV relativeFrom="paragraph">
                <wp:posOffset>63500</wp:posOffset>
              </wp:positionV>
              <wp:extent cx="5810250" cy="0"/>
              <wp:effectExtent l="11430" t="12700" r="20320" b="254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090D7"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pt" to="45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"/>
          </w:pict>
        </mc:Fallback>
      </mc:AlternateContent>
    </w:r>
  </w:p>
  <w:p w14:paraId="3B79A509" w14:textId="77777777" w:rsidR="004A5237" w:rsidRDefault="004A5237" w:rsidP="00441BAC">
    <w:pPr>
      <w:pStyle w:val="Pieddepage"/>
      <w:spacing w:line="240" w:lineRule="atLeast"/>
      <w:contextualSpacing/>
      <w:jc w:val="center"/>
    </w:pPr>
    <w:r>
      <w:t xml:space="preserve">Foyer Rural I.2.A Mairie des Essarts  78690 Les Essarts le Roi </w:t>
    </w:r>
  </w:p>
  <w:p w14:paraId="2894C708" w14:textId="77777777" w:rsidR="004A5237" w:rsidRDefault="004A5237" w:rsidP="00441BAC">
    <w:pPr>
      <w:pStyle w:val="Pieddepage"/>
      <w:spacing w:line="240" w:lineRule="atLeast"/>
      <w:contextualSpacing/>
    </w:pPr>
    <w:r>
      <w:t>Association régie par la loi du 1</w:t>
    </w:r>
    <w:r>
      <w:rPr>
        <w:vertAlign w:val="superscript"/>
      </w:rPr>
      <w:t>er</w:t>
    </w:r>
    <w:r>
      <w:t xml:space="preserve"> juillet 1901 déclarée le 8 octobre 1974 sous le n° 1915 à Rambouillet</w:t>
    </w:r>
    <w:r>
      <w:br/>
      <w:t>Agrément « Jeunesse et Sports » n° 78328 du 9 juin 1976 - Adhérente à la F.D.F.R.Y sous le n° 3.1413</w:t>
    </w:r>
  </w:p>
  <w:p w14:paraId="31E98A82" w14:textId="6BBD74DE" w:rsidR="004A5237" w:rsidRDefault="00441BAC" w:rsidP="00441BAC">
    <w:pPr>
      <w:pStyle w:val="Pieddepage"/>
      <w:tabs>
        <w:tab w:val="clear" w:pos="4536"/>
        <w:tab w:val="left" w:pos="1701"/>
        <w:tab w:val="left" w:pos="4253"/>
      </w:tabs>
      <w:spacing w:line="240" w:lineRule="atLeast"/>
      <w:contextualSpacing/>
    </w:pPr>
    <w:r>
      <w:tab/>
      <w:t xml:space="preserve">                       SIRET : 311 834 071 00012 </w:t>
    </w:r>
    <w:r w:rsidR="004A5237">
      <w:t>APE : 9499Z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7381E" w14:textId="77777777" w:rsidR="004A5237" w:rsidRDefault="004A5237" w:rsidP="00F45DB0">
    <w:pPr>
      <w:pStyle w:val="Pieddepage"/>
      <w:jc w:val="center"/>
    </w:pPr>
    <w:r>
      <w:rPr>
        <w:noProof/>
        <w:lang w:eastAsia="fr-FR"/>
      </w:rPr>
      <mc:AlternateContent>
        <mc:Choice Requires="wps">
          <w:drawing>
            <wp:anchor distT="0" distB="0" distL="114300" distR="114300" simplePos="0" relativeHeight="251657216" behindDoc="0" locked="0" layoutInCell="1" allowOverlap="1" wp14:anchorId="71B8AFBE" wp14:editId="553B0661">
              <wp:simplePos x="0" y="0"/>
              <wp:positionH relativeFrom="column">
                <wp:posOffset>-33020</wp:posOffset>
              </wp:positionH>
              <wp:positionV relativeFrom="paragraph">
                <wp:posOffset>73025</wp:posOffset>
              </wp:positionV>
              <wp:extent cx="5810250" cy="0"/>
              <wp:effectExtent l="17780" t="9525" r="26670" b="2857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44969"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75pt" to="4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"/>
          </w:pict>
        </mc:Fallback>
      </mc:AlternateContent>
    </w:r>
  </w:p>
  <w:p w14:paraId="1DA07A7E" w14:textId="2C78BDF7" w:rsidR="004A5237" w:rsidRDefault="004A5237" w:rsidP="00441BAC">
    <w:pPr>
      <w:pStyle w:val="Pieddepage"/>
      <w:jc w:val="center"/>
    </w:pPr>
    <w:r>
      <w:t>Foyer Rural I.2.A Mairie des Essarts  78690 Les Essarts le Roi</w:t>
    </w:r>
  </w:p>
  <w:p w14:paraId="6A5A616D" w14:textId="77777777" w:rsidR="004A5237" w:rsidRDefault="004A5237" w:rsidP="00441BAC">
    <w:pPr>
      <w:pStyle w:val="Pieddepage"/>
      <w:jc w:val="center"/>
    </w:pPr>
    <w:r>
      <w:t>Association régie par la loi du 1</w:t>
    </w:r>
    <w:r>
      <w:rPr>
        <w:vertAlign w:val="superscript"/>
      </w:rPr>
      <w:t>er</w:t>
    </w:r>
    <w:r>
      <w:t xml:space="preserve"> juillet 1901 déclarée le 8 octobre 1974 sous le n° 1915 à Rambouillet</w:t>
    </w:r>
    <w:r>
      <w:br/>
      <w:t>Agrément « Jeunesse et Sports » n° 78328 du 9 juin 1976 - Adhérente à la F.D.F.R.Y sous le n° 3.1413</w:t>
    </w:r>
  </w:p>
  <w:p w14:paraId="66DF8CD8" w14:textId="745DA0F7" w:rsidR="004A5237" w:rsidRDefault="00441BAC" w:rsidP="00441BAC">
    <w:pPr>
      <w:pStyle w:val="Pieddepage"/>
      <w:tabs>
        <w:tab w:val="clear" w:pos="4536"/>
        <w:tab w:val="left" w:pos="1701"/>
        <w:tab w:val="left" w:pos="4253"/>
      </w:tabs>
      <w:jc w:val="center"/>
    </w:pPr>
    <w:r>
      <w:t xml:space="preserve">SIRET : 311 834 071 00012 </w:t>
    </w:r>
    <w:r w:rsidR="004A5237">
      <w:t>APE : 9499Z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55C5D" w14:textId="77777777" w:rsidR="004A5237" w:rsidRDefault="004A5237">
      <w:r>
        <w:separator/>
      </w:r>
    </w:p>
  </w:footnote>
  <w:footnote w:type="continuationSeparator" w:id="0">
    <w:p w14:paraId="215426C7" w14:textId="77777777" w:rsidR="004A5237" w:rsidRDefault="004A5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E2EF1" w14:textId="77777777" w:rsidR="004A5237" w:rsidRDefault="004A5237">
    <w:pPr>
      <w:pStyle w:val="En-tte"/>
    </w:pPr>
    <w:r>
      <w:tab/>
    </w:r>
    <w:r w:rsidRPr="00F45DB0">
      <w:t xml:space="preserve"> </w:t>
    </w:r>
  </w:p>
  <w:p w14:paraId="33ABA42D" w14:textId="77777777" w:rsidR="004A5237" w:rsidRDefault="004A5237" w:rsidP="00F41340">
    <w:pPr>
      <w:pStyle w:val="En-tte"/>
      <w:tabs>
        <w:tab w:val="clear" w:pos="4536"/>
        <w:tab w:val="clear" w:pos="9072"/>
        <w:tab w:val="left" w:pos="1035"/>
      </w:tabs>
    </w:pPr>
    <w:r>
      <w:tab/>
    </w:r>
    <w:r>
      <w:rPr>
        <w:noProof/>
        <w:lang w:eastAsia="fr-FR"/>
      </w:rPr>
      <w:drawing>
        <wp:inline distT="0" distB="0" distL="0" distR="0" wp14:anchorId="39D3F395" wp14:editId="13347DAA">
          <wp:extent cx="1485900" cy="914400"/>
          <wp:effectExtent l="19050" t="0" r="0" b="0"/>
          <wp:docPr id="3" name="Image 3" descr="LogoI2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2A[1]"/>
                  <pic:cNvPicPr>
                    <a:picLocks noChangeAspect="1" noChangeArrowheads="1"/>
                  </pic:cNvPicPr>
                </pic:nvPicPr>
                <pic:blipFill>
                  <a:blip r:embed="rId1"/>
                  <a:srcRect/>
                  <a:stretch>
                    <a:fillRect/>
                  </a:stretch>
                </pic:blipFill>
                <pic:spPr bwMode="auto">
                  <a:xfrm>
                    <a:off x="0" y="0"/>
                    <a:ext cx="14859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StarSymbol" w:hAnsi="Star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numFmt w:val="bullet"/>
      <w:lvlText w:val="-"/>
      <w:lvlJc w:val="left"/>
      <w:pPr>
        <w:tabs>
          <w:tab w:val="num" w:pos="360"/>
        </w:tabs>
        <w:ind w:left="360" w:hanging="360"/>
      </w:pPr>
      <w:rPr>
        <w:rFonts w:ascii="StarSymbol" w:hAnsi="StarSymbol"/>
      </w:rPr>
    </w:lvl>
  </w:abstractNum>
  <w:abstractNum w:abstractNumId="7" w15:restartNumberingAfterBreak="0">
    <w:nsid w:val="00000008"/>
    <w:multiLevelType w:val="singleLevel"/>
    <w:tmpl w:val="00000008"/>
    <w:name w:val="WW8Num8"/>
    <w:lvl w:ilvl="0">
      <w:numFmt w:val="bullet"/>
      <w:lvlText w:val="-"/>
      <w:lvlJc w:val="left"/>
      <w:pPr>
        <w:tabs>
          <w:tab w:val="num" w:pos="360"/>
        </w:tabs>
        <w:ind w:left="360" w:hanging="360"/>
      </w:pPr>
      <w:rPr>
        <w:rFonts w:ascii="StarSymbol" w:hAnsi="Star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0"/>
    <w:lvl w:ilvl="0">
      <w:numFmt w:val="bullet"/>
      <w:lvlText w:val="-"/>
      <w:lvlJc w:val="left"/>
      <w:pPr>
        <w:tabs>
          <w:tab w:val="num" w:pos="360"/>
        </w:tabs>
        <w:ind w:left="360" w:hanging="360"/>
      </w:pPr>
      <w:rPr>
        <w:rFonts w:ascii="Arial" w:hAnsi="Arial" w:cs="Arial"/>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15:restartNumberingAfterBreak="0">
    <w:nsid w:val="0AB743A2"/>
    <w:multiLevelType w:val="hybridMultilevel"/>
    <w:tmpl w:val="9AE6D6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A76E01"/>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C8"/>
    <w:rsid w:val="00014C42"/>
    <w:rsid w:val="0002095E"/>
    <w:rsid w:val="00021039"/>
    <w:rsid w:val="00022E4F"/>
    <w:rsid w:val="000260FA"/>
    <w:rsid w:val="00042FEC"/>
    <w:rsid w:val="00084EEF"/>
    <w:rsid w:val="00087672"/>
    <w:rsid w:val="00094BC4"/>
    <w:rsid w:val="000A1DAF"/>
    <w:rsid w:val="000B5416"/>
    <w:rsid w:val="000D5F31"/>
    <w:rsid w:val="000E01EE"/>
    <w:rsid w:val="000E739A"/>
    <w:rsid w:val="000F22B3"/>
    <w:rsid w:val="001171B8"/>
    <w:rsid w:val="00117DEE"/>
    <w:rsid w:val="00117E25"/>
    <w:rsid w:val="0012110B"/>
    <w:rsid w:val="001242B0"/>
    <w:rsid w:val="00131149"/>
    <w:rsid w:val="00134BC3"/>
    <w:rsid w:val="00175C5E"/>
    <w:rsid w:val="00191934"/>
    <w:rsid w:val="00191E83"/>
    <w:rsid w:val="00192BF7"/>
    <w:rsid w:val="00194BA3"/>
    <w:rsid w:val="00195778"/>
    <w:rsid w:val="00197741"/>
    <w:rsid w:val="001A2E16"/>
    <w:rsid w:val="001A4F4F"/>
    <w:rsid w:val="001B067C"/>
    <w:rsid w:val="001B0C79"/>
    <w:rsid w:val="001B22E6"/>
    <w:rsid w:val="001B2BFC"/>
    <w:rsid w:val="001C213D"/>
    <w:rsid w:val="001C2210"/>
    <w:rsid w:val="001C49B5"/>
    <w:rsid w:val="001D037C"/>
    <w:rsid w:val="001D31B7"/>
    <w:rsid w:val="001F0AFD"/>
    <w:rsid w:val="001F1844"/>
    <w:rsid w:val="001F353B"/>
    <w:rsid w:val="001F6D97"/>
    <w:rsid w:val="002076DF"/>
    <w:rsid w:val="002116D9"/>
    <w:rsid w:val="00213B7B"/>
    <w:rsid w:val="00221E98"/>
    <w:rsid w:val="00222B37"/>
    <w:rsid w:val="00225D05"/>
    <w:rsid w:val="002366E6"/>
    <w:rsid w:val="0024366E"/>
    <w:rsid w:val="00262BB4"/>
    <w:rsid w:val="002677BF"/>
    <w:rsid w:val="00273488"/>
    <w:rsid w:val="00273847"/>
    <w:rsid w:val="00273C31"/>
    <w:rsid w:val="00277403"/>
    <w:rsid w:val="00280EE2"/>
    <w:rsid w:val="002846AD"/>
    <w:rsid w:val="00287B76"/>
    <w:rsid w:val="002A6C6C"/>
    <w:rsid w:val="002B0BD5"/>
    <w:rsid w:val="002B27C6"/>
    <w:rsid w:val="002B3579"/>
    <w:rsid w:val="002B6268"/>
    <w:rsid w:val="002B65EA"/>
    <w:rsid w:val="002C3A8F"/>
    <w:rsid w:val="002C3D78"/>
    <w:rsid w:val="002C4BF0"/>
    <w:rsid w:val="002D0AE3"/>
    <w:rsid w:val="002D0D93"/>
    <w:rsid w:val="002D38AD"/>
    <w:rsid w:val="002D4C7B"/>
    <w:rsid w:val="002D5A6E"/>
    <w:rsid w:val="002D738F"/>
    <w:rsid w:val="002E4479"/>
    <w:rsid w:val="002E559E"/>
    <w:rsid w:val="002F3FDF"/>
    <w:rsid w:val="0031135C"/>
    <w:rsid w:val="00323590"/>
    <w:rsid w:val="003262EF"/>
    <w:rsid w:val="00330C4C"/>
    <w:rsid w:val="00355BE6"/>
    <w:rsid w:val="00356BF4"/>
    <w:rsid w:val="00365FAF"/>
    <w:rsid w:val="00390894"/>
    <w:rsid w:val="00392B93"/>
    <w:rsid w:val="00397FCB"/>
    <w:rsid w:val="003A003C"/>
    <w:rsid w:val="003A0765"/>
    <w:rsid w:val="003B3A86"/>
    <w:rsid w:val="003C4210"/>
    <w:rsid w:val="003C5091"/>
    <w:rsid w:val="003C548D"/>
    <w:rsid w:val="003D1AFE"/>
    <w:rsid w:val="003D450A"/>
    <w:rsid w:val="003F616A"/>
    <w:rsid w:val="00407B96"/>
    <w:rsid w:val="00417D54"/>
    <w:rsid w:val="004201EA"/>
    <w:rsid w:val="00420D0A"/>
    <w:rsid w:val="00423FFC"/>
    <w:rsid w:val="00430BD4"/>
    <w:rsid w:val="00441BAC"/>
    <w:rsid w:val="00446202"/>
    <w:rsid w:val="00447191"/>
    <w:rsid w:val="004513A2"/>
    <w:rsid w:val="00452B61"/>
    <w:rsid w:val="004560A7"/>
    <w:rsid w:val="00460499"/>
    <w:rsid w:val="004628C6"/>
    <w:rsid w:val="00472CC3"/>
    <w:rsid w:val="00476AAE"/>
    <w:rsid w:val="00484A8B"/>
    <w:rsid w:val="00494C4E"/>
    <w:rsid w:val="004968CD"/>
    <w:rsid w:val="004A2F16"/>
    <w:rsid w:val="004A450D"/>
    <w:rsid w:val="004A5237"/>
    <w:rsid w:val="004C0223"/>
    <w:rsid w:val="004C638E"/>
    <w:rsid w:val="004D2843"/>
    <w:rsid w:val="004E47C7"/>
    <w:rsid w:val="004E73D2"/>
    <w:rsid w:val="004F27D3"/>
    <w:rsid w:val="0050492B"/>
    <w:rsid w:val="00513613"/>
    <w:rsid w:val="00515417"/>
    <w:rsid w:val="00517E29"/>
    <w:rsid w:val="00524DFF"/>
    <w:rsid w:val="00535F48"/>
    <w:rsid w:val="00541796"/>
    <w:rsid w:val="005504C0"/>
    <w:rsid w:val="00555E67"/>
    <w:rsid w:val="00562A7A"/>
    <w:rsid w:val="00563715"/>
    <w:rsid w:val="00571891"/>
    <w:rsid w:val="00575C06"/>
    <w:rsid w:val="0058539A"/>
    <w:rsid w:val="00587098"/>
    <w:rsid w:val="00591517"/>
    <w:rsid w:val="005930FD"/>
    <w:rsid w:val="00593823"/>
    <w:rsid w:val="005A115B"/>
    <w:rsid w:val="005B0D21"/>
    <w:rsid w:val="005B6C4F"/>
    <w:rsid w:val="005C29BC"/>
    <w:rsid w:val="005C2FE5"/>
    <w:rsid w:val="005C3490"/>
    <w:rsid w:val="005C6536"/>
    <w:rsid w:val="005E5429"/>
    <w:rsid w:val="005E657D"/>
    <w:rsid w:val="005F20FC"/>
    <w:rsid w:val="005F232C"/>
    <w:rsid w:val="00610DCD"/>
    <w:rsid w:val="006122FE"/>
    <w:rsid w:val="006300CD"/>
    <w:rsid w:val="00634885"/>
    <w:rsid w:val="0064147A"/>
    <w:rsid w:val="006431CF"/>
    <w:rsid w:val="006459FE"/>
    <w:rsid w:val="00647DD0"/>
    <w:rsid w:val="0065257C"/>
    <w:rsid w:val="00664E84"/>
    <w:rsid w:val="00665822"/>
    <w:rsid w:val="00666D14"/>
    <w:rsid w:val="00673903"/>
    <w:rsid w:val="00677F20"/>
    <w:rsid w:val="00684610"/>
    <w:rsid w:val="00686830"/>
    <w:rsid w:val="00694EF6"/>
    <w:rsid w:val="006A379D"/>
    <w:rsid w:val="006C3474"/>
    <w:rsid w:val="006D4069"/>
    <w:rsid w:val="006D55DC"/>
    <w:rsid w:val="006E4985"/>
    <w:rsid w:val="006F5382"/>
    <w:rsid w:val="00701C5F"/>
    <w:rsid w:val="007153A2"/>
    <w:rsid w:val="00727E5F"/>
    <w:rsid w:val="00733E0A"/>
    <w:rsid w:val="00734AF0"/>
    <w:rsid w:val="007357A7"/>
    <w:rsid w:val="007547F5"/>
    <w:rsid w:val="007562FB"/>
    <w:rsid w:val="00763B38"/>
    <w:rsid w:val="007642EE"/>
    <w:rsid w:val="00767BC5"/>
    <w:rsid w:val="00770B62"/>
    <w:rsid w:val="00770EF9"/>
    <w:rsid w:val="00780B33"/>
    <w:rsid w:val="00782E7A"/>
    <w:rsid w:val="00782E8B"/>
    <w:rsid w:val="007862CC"/>
    <w:rsid w:val="007A42C1"/>
    <w:rsid w:val="007B1EFB"/>
    <w:rsid w:val="007C11DE"/>
    <w:rsid w:val="007C2FB4"/>
    <w:rsid w:val="007E0FB1"/>
    <w:rsid w:val="008039C6"/>
    <w:rsid w:val="008041AC"/>
    <w:rsid w:val="00807140"/>
    <w:rsid w:val="008143B1"/>
    <w:rsid w:val="00815DB8"/>
    <w:rsid w:val="00816135"/>
    <w:rsid w:val="00823F49"/>
    <w:rsid w:val="008254FF"/>
    <w:rsid w:val="00831B3C"/>
    <w:rsid w:val="00863655"/>
    <w:rsid w:val="00866928"/>
    <w:rsid w:val="00872055"/>
    <w:rsid w:val="00883160"/>
    <w:rsid w:val="00892436"/>
    <w:rsid w:val="0089434B"/>
    <w:rsid w:val="008A02AC"/>
    <w:rsid w:val="008A183F"/>
    <w:rsid w:val="008B2AF6"/>
    <w:rsid w:val="008B5F20"/>
    <w:rsid w:val="008C49A8"/>
    <w:rsid w:val="008C6382"/>
    <w:rsid w:val="008D0900"/>
    <w:rsid w:val="008E727A"/>
    <w:rsid w:val="008F0AB6"/>
    <w:rsid w:val="008F0C7B"/>
    <w:rsid w:val="008F2F95"/>
    <w:rsid w:val="00900F25"/>
    <w:rsid w:val="009104DF"/>
    <w:rsid w:val="009139A7"/>
    <w:rsid w:val="009167F4"/>
    <w:rsid w:val="00917B15"/>
    <w:rsid w:val="0092282B"/>
    <w:rsid w:val="00924AAE"/>
    <w:rsid w:val="009379AB"/>
    <w:rsid w:val="0094588F"/>
    <w:rsid w:val="00954ED8"/>
    <w:rsid w:val="009562A7"/>
    <w:rsid w:val="00957408"/>
    <w:rsid w:val="00962ACB"/>
    <w:rsid w:val="0096412F"/>
    <w:rsid w:val="00971C25"/>
    <w:rsid w:val="00973CBC"/>
    <w:rsid w:val="0099572E"/>
    <w:rsid w:val="009A4972"/>
    <w:rsid w:val="009B0579"/>
    <w:rsid w:val="009B3B9C"/>
    <w:rsid w:val="009B57A9"/>
    <w:rsid w:val="009C6FD7"/>
    <w:rsid w:val="009C7783"/>
    <w:rsid w:val="009D22E4"/>
    <w:rsid w:val="009D42F6"/>
    <w:rsid w:val="009E7497"/>
    <w:rsid w:val="009F406C"/>
    <w:rsid w:val="009F485A"/>
    <w:rsid w:val="009F4C86"/>
    <w:rsid w:val="009F6635"/>
    <w:rsid w:val="00A21963"/>
    <w:rsid w:val="00A21980"/>
    <w:rsid w:val="00A2521B"/>
    <w:rsid w:val="00A3225C"/>
    <w:rsid w:val="00A44705"/>
    <w:rsid w:val="00A46619"/>
    <w:rsid w:val="00A47351"/>
    <w:rsid w:val="00A719D4"/>
    <w:rsid w:val="00A77726"/>
    <w:rsid w:val="00A82961"/>
    <w:rsid w:val="00A92F81"/>
    <w:rsid w:val="00AA2F34"/>
    <w:rsid w:val="00AB10D1"/>
    <w:rsid w:val="00AC28BF"/>
    <w:rsid w:val="00AE5933"/>
    <w:rsid w:val="00AE66E5"/>
    <w:rsid w:val="00AF3ACB"/>
    <w:rsid w:val="00B11CED"/>
    <w:rsid w:val="00B21ADC"/>
    <w:rsid w:val="00B26026"/>
    <w:rsid w:val="00B27619"/>
    <w:rsid w:val="00B51B0A"/>
    <w:rsid w:val="00B54935"/>
    <w:rsid w:val="00B55B3E"/>
    <w:rsid w:val="00B57241"/>
    <w:rsid w:val="00B8008A"/>
    <w:rsid w:val="00B8482A"/>
    <w:rsid w:val="00B86E09"/>
    <w:rsid w:val="00B874D3"/>
    <w:rsid w:val="00B9180E"/>
    <w:rsid w:val="00BA63C8"/>
    <w:rsid w:val="00BA7297"/>
    <w:rsid w:val="00BB4C72"/>
    <w:rsid w:val="00BB7225"/>
    <w:rsid w:val="00BC5021"/>
    <w:rsid w:val="00BD0CC6"/>
    <w:rsid w:val="00BD25BC"/>
    <w:rsid w:val="00BD3C64"/>
    <w:rsid w:val="00BE384F"/>
    <w:rsid w:val="00BF1C4C"/>
    <w:rsid w:val="00BF2CA5"/>
    <w:rsid w:val="00BF3CC3"/>
    <w:rsid w:val="00BF6F51"/>
    <w:rsid w:val="00C10A68"/>
    <w:rsid w:val="00C2406E"/>
    <w:rsid w:val="00C24C29"/>
    <w:rsid w:val="00C261A1"/>
    <w:rsid w:val="00C33046"/>
    <w:rsid w:val="00C344AC"/>
    <w:rsid w:val="00C36277"/>
    <w:rsid w:val="00C556FA"/>
    <w:rsid w:val="00C76568"/>
    <w:rsid w:val="00C82509"/>
    <w:rsid w:val="00C82E80"/>
    <w:rsid w:val="00CA0550"/>
    <w:rsid w:val="00CA233F"/>
    <w:rsid w:val="00CA2620"/>
    <w:rsid w:val="00CA45BB"/>
    <w:rsid w:val="00CA67A1"/>
    <w:rsid w:val="00CB720D"/>
    <w:rsid w:val="00CC715D"/>
    <w:rsid w:val="00CC7BDD"/>
    <w:rsid w:val="00CD4C0A"/>
    <w:rsid w:val="00CE2E2A"/>
    <w:rsid w:val="00CE39B6"/>
    <w:rsid w:val="00CE420D"/>
    <w:rsid w:val="00CE5E1A"/>
    <w:rsid w:val="00CE63E3"/>
    <w:rsid w:val="00D069B9"/>
    <w:rsid w:val="00D173F8"/>
    <w:rsid w:val="00D270C8"/>
    <w:rsid w:val="00D311C8"/>
    <w:rsid w:val="00D3362D"/>
    <w:rsid w:val="00D340D3"/>
    <w:rsid w:val="00D35B9B"/>
    <w:rsid w:val="00D50A5C"/>
    <w:rsid w:val="00D5781C"/>
    <w:rsid w:val="00D87EC8"/>
    <w:rsid w:val="00D921C6"/>
    <w:rsid w:val="00D92EF2"/>
    <w:rsid w:val="00DA2F41"/>
    <w:rsid w:val="00DC57B0"/>
    <w:rsid w:val="00DD064B"/>
    <w:rsid w:val="00DD48B4"/>
    <w:rsid w:val="00DD69AC"/>
    <w:rsid w:val="00DF1555"/>
    <w:rsid w:val="00E03E69"/>
    <w:rsid w:val="00E04A37"/>
    <w:rsid w:val="00E15C29"/>
    <w:rsid w:val="00E226F2"/>
    <w:rsid w:val="00E27B8F"/>
    <w:rsid w:val="00E32623"/>
    <w:rsid w:val="00E34E6D"/>
    <w:rsid w:val="00E369D8"/>
    <w:rsid w:val="00E44672"/>
    <w:rsid w:val="00E5175F"/>
    <w:rsid w:val="00E52A28"/>
    <w:rsid w:val="00E6214B"/>
    <w:rsid w:val="00E63A89"/>
    <w:rsid w:val="00E72CDF"/>
    <w:rsid w:val="00E743E6"/>
    <w:rsid w:val="00E82E7E"/>
    <w:rsid w:val="00EB251B"/>
    <w:rsid w:val="00EC08AB"/>
    <w:rsid w:val="00EC2F9F"/>
    <w:rsid w:val="00EC503B"/>
    <w:rsid w:val="00EC591A"/>
    <w:rsid w:val="00ED5A5D"/>
    <w:rsid w:val="00ED6660"/>
    <w:rsid w:val="00EE0DC9"/>
    <w:rsid w:val="00EE6480"/>
    <w:rsid w:val="00EF3C56"/>
    <w:rsid w:val="00F026D9"/>
    <w:rsid w:val="00F03DBF"/>
    <w:rsid w:val="00F05884"/>
    <w:rsid w:val="00F12FDE"/>
    <w:rsid w:val="00F20748"/>
    <w:rsid w:val="00F21139"/>
    <w:rsid w:val="00F242A5"/>
    <w:rsid w:val="00F2499A"/>
    <w:rsid w:val="00F27EFC"/>
    <w:rsid w:val="00F30FE6"/>
    <w:rsid w:val="00F41340"/>
    <w:rsid w:val="00F429BB"/>
    <w:rsid w:val="00F45DB0"/>
    <w:rsid w:val="00F51179"/>
    <w:rsid w:val="00F52200"/>
    <w:rsid w:val="00F52C1F"/>
    <w:rsid w:val="00F61AD5"/>
    <w:rsid w:val="00F64B01"/>
    <w:rsid w:val="00F65501"/>
    <w:rsid w:val="00F65606"/>
    <w:rsid w:val="00F73744"/>
    <w:rsid w:val="00F76BAF"/>
    <w:rsid w:val="00F77A3A"/>
    <w:rsid w:val="00F82C54"/>
    <w:rsid w:val="00F84FA0"/>
    <w:rsid w:val="00F8616B"/>
    <w:rsid w:val="00FA0A97"/>
    <w:rsid w:val="00FA0C86"/>
    <w:rsid w:val="00FA28C3"/>
    <w:rsid w:val="00FB09B7"/>
    <w:rsid w:val="00FB7094"/>
    <w:rsid w:val="00FB7F27"/>
    <w:rsid w:val="00FC28D2"/>
    <w:rsid w:val="00FC68F4"/>
    <w:rsid w:val="00FD14F1"/>
    <w:rsid w:val="00FD3091"/>
    <w:rsid w:val="00FD3FEB"/>
    <w:rsid w:val="00FD591F"/>
    <w:rsid w:val="00FE15D6"/>
    <w:rsid w:val="00FF19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10C94D1"/>
  <w15:docId w15:val="{DF88AD77-C9A6-4083-82BB-2262E843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416"/>
    <w:pPr>
      <w:suppressAutoHyphens/>
    </w:pPr>
    <w:rPr>
      <w:lang w:eastAsia="ar-SA"/>
    </w:rPr>
  </w:style>
  <w:style w:type="paragraph" w:styleId="Titre1">
    <w:name w:val="heading 1"/>
    <w:basedOn w:val="Normal"/>
    <w:next w:val="Normal"/>
    <w:qFormat/>
    <w:rsid w:val="000B5416"/>
    <w:pPr>
      <w:keepNext/>
      <w:numPr>
        <w:numId w:val="1"/>
      </w:numPr>
      <w:jc w:val="both"/>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0B5416"/>
    <w:rPr>
      <w:rFonts w:ascii="Symbol" w:hAnsi="Symbol"/>
    </w:rPr>
  </w:style>
  <w:style w:type="character" w:customStyle="1" w:styleId="WW8Num3z0">
    <w:name w:val="WW8Num3z0"/>
    <w:rsid w:val="000B5416"/>
    <w:rPr>
      <w:rFonts w:ascii="Symbol" w:hAnsi="Symbol"/>
    </w:rPr>
  </w:style>
  <w:style w:type="character" w:customStyle="1" w:styleId="WW8Num4z0">
    <w:name w:val="WW8Num4z0"/>
    <w:rsid w:val="000B5416"/>
    <w:rPr>
      <w:rFonts w:ascii="StarSymbol" w:hAnsi="StarSymbol"/>
    </w:rPr>
  </w:style>
  <w:style w:type="character" w:customStyle="1" w:styleId="WW8Num5z0">
    <w:name w:val="WW8Num5z0"/>
    <w:rsid w:val="000B5416"/>
    <w:rPr>
      <w:rFonts w:ascii="Symbol" w:hAnsi="Symbol"/>
    </w:rPr>
  </w:style>
  <w:style w:type="character" w:customStyle="1" w:styleId="WW8Num6z0">
    <w:name w:val="WW8Num6z0"/>
    <w:rsid w:val="000B5416"/>
    <w:rPr>
      <w:rFonts w:ascii="Symbol" w:hAnsi="Symbol"/>
    </w:rPr>
  </w:style>
  <w:style w:type="character" w:customStyle="1" w:styleId="WW8Num7z0">
    <w:name w:val="WW8Num7z0"/>
    <w:rsid w:val="000B5416"/>
    <w:rPr>
      <w:rFonts w:ascii="StarSymbol" w:hAnsi="StarSymbol"/>
    </w:rPr>
  </w:style>
  <w:style w:type="character" w:customStyle="1" w:styleId="WW8Num8z0">
    <w:name w:val="WW8Num8z0"/>
    <w:rsid w:val="000B5416"/>
    <w:rPr>
      <w:rFonts w:ascii="StarSymbol" w:hAnsi="StarSymbol"/>
    </w:rPr>
  </w:style>
  <w:style w:type="character" w:customStyle="1" w:styleId="WW8Num9z0">
    <w:name w:val="WW8Num9z0"/>
    <w:rsid w:val="000B5416"/>
    <w:rPr>
      <w:rFonts w:ascii="Symbol" w:hAnsi="Symbol"/>
    </w:rPr>
  </w:style>
  <w:style w:type="character" w:customStyle="1" w:styleId="WW8Num10z0">
    <w:name w:val="WW8Num10z0"/>
    <w:rsid w:val="000B5416"/>
    <w:rPr>
      <w:rFonts w:ascii="Arial" w:eastAsia="Times New Roman" w:hAnsi="Arial" w:cs="Arial"/>
    </w:rPr>
  </w:style>
  <w:style w:type="character" w:customStyle="1" w:styleId="WW8Num11z0">
    <w:name w:val="WW8Num11z0"/>
    <w:rsid w:val="000B5416"/>
    <w:rPr>
      <w:rFonts w:ascii="Symbol" w:hAnsi="Symbol"/>
    </w:rPr>
  </w:style>
  <w:style w:type="character" w:customStyle="1" w:styleId="Policepardfaut2">
    <w:name w:val="Police par défaut2"/>
    <w:rsid w:val="000B5416"/>
  </w:style>
  <w:style w:type="character" w:customStyle="1" w:styleId="WW8Num1z0">
    <w:name w:val="WW8Num1z0"/>
    <w:rsid w:val="000B5416"/>
    <w:rPr>
      <w:rFonts w:ascii="StarSymbol" w:hAnsi="StarSymbol"/>
    </w:rPr>
  </w:style>
  <w:style w:type="character" w:customStyle="1" w:styleId="WW8Num12z0">
    <w:name w:val="WW8Num12z0"/>
    <w:rsid w:val="000B5416"/>
    <w:rPr>
      <w:rFonts w:ascii="Symbol" w:hAnsi="Symbol"/>
    </w:rPr>
  </w:style>
  <w:style w:type="character" w:customStyle="1" w:styleId="WW8Num12z1">
    <w:name w:val="WW8Num12z1"/>
    <w:rsid w:val="000B5416"/>
    <w:rPr>
      <w:rFonts w:ascii="Courier New" w:hAnsi="Courier New" w:cs="Courier New"/>
    </w:rPr>
  </w:style>
  <w:style w:type="character" w:customStyle="1" w:styleId="WW8Num12z2">
    <w:name w:val="WW8Num12z2"/>
    <w:rsid w:val="000B5416"/>
    <w:rPr>
      <w:rFonts w:ascii="Wingdings" w:hAnsi="Wingdings"/>
    </w:rPr>
  </w:style>
  <w:style w:type="character" w:customStyle="1" w:styleId="Policepardfaut1">
    <w:name w:val="Police par défaut1"/>
    <w:rsid w:val="000B5416"/>
  </w:style>
  <w:style w:type="character" w:customStyle="1" w:styleId="WW8Num10z1">
    <w:name w:val="WW8Num10z1"/>
    <w:rsid w:val="000B5416"/>
    <w:rPr>
      <w:rFonts w:ascii="Courier New" w:hAnsi="Courier New" w:cs="Courier New"/>
    </w:rPr>
  </w:style>
  <w:style w:type="character" w:customStyle="1" w:styleId="WW8Num10z2">
    <w:name w:val="WW8Num10z2"/>
    <w:rsid w:val="000B5416"/>
    <w:rPr>
      <w:rFonts w:ascii="Wingdings" w:hAnsi="Wingdings"/>
    </w:rPr>
  </w:style>
  <w:style w:type="character" w:customStyle="1" w:styleId="WW8Num10z3">
    <w:name w:val="WW8Num10z3"/>
    <w:rsid w:val="000B5416"/>
    <w:rPr>
      <w:rFonts w:ascii="Symbol" w:hAnsi="Symbol"/>
    </w:rPr>
  </w:style>
  <w:style w:type="character" w:customStyle="1" w:styleId="WW-Policepardfaut">
    <w:name w:val="WW-Police par défaut"/>
    <w:rsid w:val="000B5416"/>
  </w:style>
  <w:style w:type="character" w:styleId="Lienhypertexte">
    <w:name w:val="Hyperlink"/>
    <w:basedOn w:val="WW-Policepardfaut"/>
    <w:rsid w:val="000B5416"/>
    <w:rPr>
      <w:color w:val="0000FF"/>
      <w:u w:val="single"/>
    </w:rPr>
  </w:style>
  <w:style w:type="character" w:styleId="Lienhypertextesuivivisit">
    <w:name w:val="FollowedHyperlink"/>
    <w:basedOn w:val="WW-Policepardfaut"/>
    <w:rsid w:val="000B5416"/>
    <w:rPr>
      <w:color w:val="800080"/>
      <w:u w:val="single"/>
    </w:rPr>
  </w:style>
  <w:style w:type="paragraph" w:customStyle="1" w:styleId="Titre3">
    <w:name w:val="Titre3"/>
    <w:basedOn w:val="Normal"/>
    <w:next w:val="Corpsdetexte"/>
    <w:rsid w:val="000B5416"/>
    <w:pPr>
      <w:keepNext/>
      <w:spacing w:before="240" w:after="120"/>
    </w:pPr>
    <w:rPr>
      <w:rFonts w:ascii="Arial" w:eastAsia="MS Mincho" w:hAnsi="Arial" w:cs="Tahoma"/>
      <w:sz w:val="28"/>
      <w:szCs w:val="28"/>
    </w:rPr>
  </w:style>
  <w:style w:type="paragraph" w:styleId="Corpsdetexte">
    <w:name w:val="Body Text"/>
    <w:basedOn w:val="Normal"/>
    <w:rsid w:val="000B5416"/>
    <w:pPr>
      <w:tabs>
        <w:tab w:val="left" w:pos="1276"/>
      </w:tabs>
      <w:jc w:val="center"/>
    </w:pPr>
    <w:rPr>
      <w:b/>
    </w:rPr>
  </w:style>
  <w:style w:type="paragraph" w:styleId="Liste">
    <w:name w:val="List"/>
    <w:basedOn w:val="Corpsdetexte"/>
    <w:rsid w:val="000B5416"/>
    <w:rPr>
      <w:rFonts w:cs="Tahoma"/>
    </w:rPr>
  </w:style>
  <w:style w:type="paragraph" w:customStyle="1" w:styleId="Lgende3">
    <w:name w:val="Légende3"/>
    <w:basedOn w:val="Normal"/>
    <w:rsid w:val="000B5416"/>
    <w:pPr>
      <w:suppressLineNumbers/>
      <w:spacing w:before="120" w:after="120"/>
    </w:pPr>
    <w:rPr>
      <w:rFonts w:cs="Tahoma"/>
      <w:i/>
      <w:iCs/>
      <w:sz w:val="24"/>
      <w:szCs w:val="24"/>
    </w:rPr>
  </w:style>
  <w:style w:type="paragraph" w:customStyle="1" w:styleId="Rpertoire">
    <w:name w:val="Répertoire"/>
    <w:basedOn w:val="Normal"/>
    <w:rsid w:val="000B5416"/>
    <w:pPr>
      <w:suppressLineNumbers/>
    </w:pPr>
    <w:rPr>
      <w:rFonts w:cs="Tahoma"/>
    </w:rPr>
  </w:style>
  <w:style w:type="paragraph" w:customStyle="1" w:styleId="Titre2">
    <w:name w:val="Titre2"/>
    <w:basedOn w:val="Normal"/>
    <w:next w:val="Corpsdetexte"/>
    <w:rsid w:val="000B5416"/>
    <w:pPr>
      <w:keepNext/>
      <w:spacing w:before="240" w:after="120"/>
    </w:pPr>
    <w:rPr>
      <w:rFonts w:ascii="Arial" w:eastAsia="MS Mincho" w:hAnsi="Arial" w:cs="Tahoma"/>
      <w:sz w:val="28"/>
      <w:szCs w:val="28"/>
    </w:rPr>
  </w:style>
  <w:style w:type="paragraph" w:customStyle="1" w:styleId="Lgende2">
    <w:name w:val="Légende2"/>
    <w:basedOn w:val="Normal"/>
    <w:rsid w:val="000B5416"/>
    <w:pPr>
      <w:suppressLineNumbers/>
      <w:spacing w:before="120" w:after="120"/>
    </w:pPr>
    <w:rPr>
      <w:rFonts w:cs="Tahoma"/>
      <w:i/>
      <w:iCs/>
      <w:sz w:val="24"/>
      <w:szCs w:val="24"/>
    </w:rPr>
  </w:style>
  <w:style w:type="paragraph" w:customStyle="1" w:styleId="Lgende1">
    <w:name w:val="Légende1"/>
    <w:basedOn w:val="Normal"/>
    <w:rsid w:val="000B5416"/>
    <w:pPr>
      <w:suppressLineNumbers/>
      <w:spacing w:before="120" w:after="120"/>
    </w:pPr>
    <w:rPr>
      <w:rFonts w:cs="Tahoma"/>
      <w:i/>
      <w:iCs/>
    </w:rPr>
  </w:style>
  <w:style w:type="paragraph" w:customStyle="1" w:styleId="Titre10">
    <w:name w:val="Titre1"/>
    <w:basedOn w:val="Normal"/>
    <w:next w:val="Corpsdetexte"/>
    <w:rsid w:val="000B5416"/>
    <w:pPr>
      <w:keepNext/>
      <w:spacing w:before="240" w:after="120"/>
    </w:pPr>
    <w:rPr>
      <w:rFonts w:ascii="Arial" w:eastAsia="Lucida Sans Unicode" w:hAnsi="Arial" w:cs="Tahoma"/>
      <w:sz w:val="28"/>
      <w:szCs w:val="28"/>
    </w:rPr>
  </w:style>
  <w:style w:type="paragraph" w:styleId="Titre">
    <w:name w:val="Title"/>
    <w:basedOn w:val="Normal"/>
    <w:next w:val="Sous-titre"/>
    <w:qFormat/>
    <w:rsid w:val="000B5416"/>
    <w:pPr>
      <w:jc w:val="center"/>
    </w:pPr>
    <w:rPr>
      <w:b/>
      <w:sz w:val="24"/>
    </w:rPr>
  </w:style>
  <w:style w:type="paragraph" w:styleId="Sous-titre">
    <w:name w:val="Subtitle"/>
    <w:basedOn w:val="Titre10"/>
    <w:next w:val="Corpsdetexte"/>
    <w:qFormat/>
    <w:rsid w:val="000B5416"/>
    <w:pPr>
      <w:jc w:val="center"/>
    </w:pPr>
    <w:rPr>
      <w:i/>
      <w:iCs/>
    </w:rPr>
  </w:style>
  <w:style w:type="paragraph" w:styleId="En-tte">
    <w:name w:val="header"/>
    <w:basedOn w:val="Normal"/>
    <w:rsid w:val="000B5416"/>
    <w:pPr>
      <w:tabs>
        <w:tab w:val="center" w:pos="4536"/>
        <w:tab w:val="right" w:pos="9072"/>
      </w:tabs>
    </w:pPr>
  </w:style>
  <w:style w:type="paragraph" w:styleId="Pieddepage">
    <w:name w:val="footer"/>
    <w:basedOn w:val="Normal"/>
    <w:rsid w:val="000B5416"/>
    <w:pPr>
      <w:tabs>
        <w:tab w:val="center" w:pos="4536"/>
        <w:tab w:val="right" w:pos="9072"/>
      </w:tabs>
    </w:pPr>
  </w:style>
  <w:style w:type="paragraph" w:styleId="Retraitcorpsdetexte">
    <w:name w:val="Body Text Indent"/>
    <w:basedOn w:val="Normal"/>
    <w:rsid w:val="000B5416"/>
    <w:pPr>
      <w:tabs>
        <w:tab w:val="left" w:pos="426"/>
      </w:tabs>
      <w:ind w:left="705" w:hanging="705"/>
      <w:jc w:val="both"/>
    </w:pPr>
    <w:rPr>
      <w:rFonts w:ascii="Arial" w:hAnsi="Arial"/>
    </w:rPr>
  </w:style>
  <w:style w:type="paragraph" w:customStyle="1" w:styleId="WW-Retraitcorpsdetexte2">
    <w:name w:val="WW-Retrait corps de texte 2"/>
    <w:basedOn w:val="Normal"/>
    <w:rsid w:val="000B5416"/>
    <w:pPr>
      <w:tabs>
        <w:tab w:val="left" w:pos="709"/>
      </w:tabs>
      <w:ind w:left="709" w:hanging="283"/>
      <w:jc w:val="both"/>
    </w:pPr>
    <w:rPr>
      <w:rFonts w:ascii="Arial" w:hAnsi="Arial"/>
    </w:rPr>
  </w:style>
  <w:style w:type="paragraph" w:customStyle="1" w:styleId="WW-Corpsdetexte2">
    <w:name w:val="WW-Corps de texte 2"/>
    <w:basedOn w:val="Normal"/>
    <w:rsid w:val="000B5416"/>
    <w:pPr>
      <w:tabs>
        <w:tab w:val="left" w:pos="851"/>
      </w:tabs>
      <w:jc w:val="both"/>
    </w:pPr>
    <w:rPr>
      <w:rFonts w:ascii="Arial" w:hAnsi="Arial"/>
    </w:rPr>
  </w:style>
  <w:style w:type="paragraph" w:customStyle="1" w:styleId="WW-Retraitcorpsdetexte3">
    <w:name w:val="WW-Retrait corps de texte 3"/>
    <w:basedOn w:val="Normal"/>
    <w:rsid w:val="000B5416"/>
    <w:pPr>
      <w:ind w:left="360"/>
      <w:jc w:val="both"/>
    </w:pPr>
    <w:rPr>
      <w:rFonts w:ascii="Arial" w:hAnsi="Arial"/>
    </w:rPr>
  </w:style>
  <w:style w:type="paragraph" w:customStyle="1" w:styleId="StyleTitreGauche2cmDroite2cm">
    <w:name w:val="Style Titre + Gauche :  2 cm Droite :  2 cm"/>
    <w:basedOn w:val="Titre"/>
    <w:rsid w:val="00A46619"/>
    <w:pPr>
      <w:widowControl w:val="0"/>
      <w:pBdr>
        <w:left w:val="single" w:sz="12" w:space="5" w:color="auto" w:shadow="1"/>
        <w:right w:val="single" w:sz="12" w:space="5" w:color="auto" w:shadow="1"/>
      </w:pBdr>
      <w:suppressAutoHyphens w:val="0"/>
      <w:overflowPunct w:val="0"/>
      <w:autoSpaceDE w:val="0"/>
      <w:autoSpaceDN w:val="0"/>
      <w:adjustRightInd w:val="0"/>
      <w:spacing w:before="240" w:after="120"/>
      <w:ind w:left="851" w:right="851"/>
      <w:jc w:val="left"/>
      <w:textAlignment w:val="baseline"/>
      <w:outlineLvl w:val="0"/>
    </w:pPr>
    <w:rPr>
      <w:rFonts w:ascii="Arial" w:hAnsi="Arial"/>
      <w:bCs/>
      <w:kern w:val="28"/>
      <w:sz w:val="28"/>
      <w:lang w:eastAsia="fr-FR"/>
    </w:rPr>
  </w:style>
  <w:style w:type="paragraph" w:styleId="Explorateurdedocuments">
    <w:name w:val="Document Map"/>
    <w:basedOn w:val="Normal"/>
    <w:semiHidden/>
    <w:rsid w:val="00BF3CC3"/>
    <w:pPr>
      <w:shd w:val="clear" w:color="auto" w:fill="000080"/>
    </w:pPr>
    <w:rPr>
      <w:rFonts w:ascii="Tahoma" w:hAnsi="Tahoma" w:cs="Tahoma"/>
    </w:rPr>
  </w:style>
  <w:style w:type="paragraph" w:styleId="Textedebulles">
    <w:name w:val="Balloon Text"/>
    <w:basedOn w:val="Normal"/>
    <w:link w:val="TextedebullesCar"/>
    <w:rsid w:val="00DA2F41"/>
    <w:rPr>
      <w:rFonts w:ascii="Tahoma" w:hAnsi="Tahoma" w:cs="Tahoma"/>
      <w:sz w:val="16"/>
      <w:szCs w:val="16"/>
    </w:rPr>
  </w:style>
  <w:style w:type="character" w:customStyle="1" w:styleId="TextedebullesCar">
    <w:name w:val="Texte de bulles Car"/>
    <w:basedOn w:val="Policepardfaut"/>
    <w:link w:val="Textedebulles"/>
    <w:rsid w:val="00DA2F41"/>
    <w:rPr>
      <w:rFonts w:ascii="Tahoma" w:hAnsi="Tahoma" w:cs="Tahoma"/>
      <w:sz w:val="16"/>
      <w:szCs w:val="16"/>
      <w:lang w:eastAsia="ar-SA"/>
    </w:rPr>
  </w:style>
  <w:style w:type="table" w:styleId="Grilledutableau">
    <w:name w:val="Table Grid"/>
    <w:basedOn w:val="TableauNormal"/>
    <w:rsid w:val="004E4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DFD4-DF41-4871-891D-B63EA653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2670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Compte Rendu I2A</vt:lpstr>
    </vt:vector>
  </TitlesOfParts>
  <Company>I2A</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I2A</dc:title>
  <dc:subject/>
  <dc:creator>J Chirole</dc:creator>
  <cp:keywords/>
  <cp:lastModifiedBy>francis canonges</cp:lastModifiedBy>
  <cp:revision>3</cp:revision>
  <cp:lastPrinted>2018-08-29T14:53:00Z</cp:lastPrinted>
  <dcterms:created xsi:type="dcterms:W3CDTF">2019-09-29T15:05:00Z</dcterms:created>
  <dcterms:modified xsi:type="dcterms:W3CDTF">2019-10-16T08:57:00Z</dcterms:modified>
</cp:coreProperties>
</file>